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FF58" w14:textId="5FFCFD53" w:rsidR="004D5794" w:rsidRDefault="5CE87CFB" w:rsidP="77D1F949">
      <w:pPr>
        <w:spacing w:line="240" w:lineRule="auto"/>
        <w:jc w:val="center"/>
        <w:rPr>
          <w:rFonts w:ascii="Calibri" w:eastAsia="Calibri" w:hAnsi="Calibri" w:cs="Calibri"/>
          <w:color w:val="000000" w:themeColor="text1"/>
        </w:rPr>
      </w:pPr>
      <w:r w:rsidRPr="77D1F949">
        <w:rPr>
          <w:rFonts w:ascii="Calibri" w:eastAsia="Calibri" w:hAnsi="Calibri" w:cs="Calibri"/>
          <w:b/>
          <w:bCs/>
          <w:color w:val="000000" w:themeColor="text1"/>
          <w:lang w:val="en-GB"/>
        </w:rPr>
        <w:t>Pupil Council Agenda</w:t>
      </w:r>
    </w:p>
    <w:p w14:paraId="04907BC1" w14:textId="279FBE8D" w:rsidR="004D5794" w:rsidRDefault="004D5794" w:rsidP="77D1F949">
      <w:pPr>
        <w:spacing w:line="240" w:lineRule="auto"/>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77D1F949" w14:paraId="4C8B1AC3" w14:textId="77777777" w:rsidTr="577DEC43">
        <w:tc>
          <w:tcPr>
            <w:tcW w:w="9360" w:type="dxa"/>
          </w:tcPr>
          <w:p w14:paraId="319010CE" w14:textId="3945E72A" w:rsidR="77D1F949" w:rsidRDefault="77D1F949" w:rsidP="30213EF6">
            <w:pPr>
              <w:spacing w:line="259" w:lineRule="auto"/>
              <w:rPr>
                <w:rFonts w:ascii="Segoe UI" w:eastAsia="Segoe UI" w:hAnsi="Segoe UI" w:cs="Segoe UI"/>
                <w:lang w:val="en-GB"/>
              </w:rPr>
            </w:pPr>
            <w:r w:rsidRPr="30213EF6">
              <w:rPr>
                <w:rFonts w:ascii="Segoe UI" w:eastAsia="Segoe UI" w:hAnsi="Segoe UI" w:cs="Segoe UI"/>
                <w:lang w:val="en-GB"/>
              </w:rPr>
              <w:t xml:space="preserve">Council: </w:t>
            </w:r>
            <w:r w:rsidR="6B1CBD70" w:rsidRPr="30213EF6">
              <w:rPr>
                <w:rFonts w:ascii="Segoe UI" w:eastAsia="Segoe UI" w:hAnsi="Segoe UI" w:cs="Segoe UI"/>
                <w:b/>
                <w:bCs/>
                <w:lang w:val="en-GB"/>
              </w:rPr>
              <w:t>School Council</w:t>
            </w:r>
          </w:p>
          <w:p w14:paraId="51B4D85C" w14:textId="409DA8BC" w:rsidR="77D1F949" w:rsidRDefault="77D1F949"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Date: </w:t>
            </w:r>
            <w:r w:rsidR="190E0DF1" w:rsidRPr="577DEC43">
              <w:rPr>
                <w:rFonts w:ascii="Segoe UI" w:eastAsia="Segoe UI" w:hAnsi="Segoe UI" w:cs="Segoe UI"/>
                <w:lang w:val="en-GB"/>
              </w:rPr>
              <w:t>0</w:t>
            </w:r>
            <w:r w:rsidR="70B3D96C" w:rsidRPr="577DEC43">
              <w:rPr>
                <w:rFonts w:ascii="Segoe UI" w:eastAsia="Segoe UI" w:hAnsi="Segoe UI" w:cs="Segoe UI"/>
                <w:lang w:val="en-GB"/>
              </w:rPr>
              <w:t>7</w:t>
            </w:r>
            <w:r w:rsidR="190E0DF1" w:rsidRPr="577DEC43">
              <w:rPr>
                <w:rFonts w:ascii="Segoe UI" w:eastAsia="Segoe UI" w:hAnsi="Segoe UI" w:cs="Segoe UI"/>
                <w:lang w:val="en-GB"/>
              </w:rPr>
              <w:t>.0</w:t>
            </w:r>
            <w:r w:rsidR="0448C745" w:rsidRPr="577DEC43">
              <w:rPr>
                <w:rFonts w:ascii="Segoe UI" w:eastAsia="Segoe UI" w:hAnsi="Segoe UI" w:cs="Segoe UI"/>
                <w:lang w:val="en-GB"/>
              </w:rPr>
              <w:t>7</w:t>
            </w:r>
            <w:r w:rsidR="190E0DF1" w:rsidRPr="577DEC43">
              <w:rPr>
                <w:rFonts w:ascii="Segoe UI" w:eastAsia="Segoe UI" w:hAnsi="Segoe UI" w:cs="Segoe UI"/>
                <w:lang w:val="en-GB"/>
              </w:rPr>
              <w:t>.25</w:t>
            </w:r>
          </w:p>
          <w:p w14:paraId="3BCDEF04" w14:textId="18675414" w:rsidR="77D1F949" w:rsidRDefault="77D1F949" w:rsidP="577DEC43">
            <w:pPr>
              <w:spacing w:line="259" w:lineRule="auto"/>
              <w:rPr>
                <w:rFonts w:ascii="Segoe UI" w:eastAsia="Segoe UI" w:hAnsi="Segoe UI" w:cs="Segoe UI"/>
                <w:lang w:val="en-GB"/>
              </w:rPr>
            </w:pPr>
            <w:r w:rsidRPr="577DEC43">
              <w:rPr>
                <w:rFonts w:ascii="Segoe UI" w:eastAsia="Segoe UI" w:hAnsi="Segoe UI" w:cs="Segoe UI"/>
                <w:lang w:val="en-GB"/>
              </w:rPr>
              <w:t>Teacher Attendees:</w:t>
            </w:r>
            <w:r w:rsidR="36D39C83" w:rsidRPr="577DEC43">
              <w:rPr>
                <w:rFonts w:ascii="Segoe UI" w:eastAsia="Segoe UI" w:hAnsi="Segoe UI" w:cs="Segoe UI"/>
                <w:lang w:val="en-GB"/>
              </w:rPr>
              <w:t xml:space="preserve"> Mrs Kenific</w:t>
            </w:r>
            <w:r w:rsidR="22D8C67F" w:rsidRPr="577DEC43">
              <w:rPr>
                <w:rFonts w:ascii="Segoe UI" w:eastAsia="Segoe UI" w:hAnsi="Segoe UI" w:cs="Segoe UI"/>
                <w:lang w:val="en-GB"/>
              </w:rPr>
              <w:t>k</w:t>
            </w:r>
          </w:p>
          <w:p w14:paraId="77787AEE" w14:textId="2C91E5E1" w:rsidR="77D1F949" w:rsidRDefault="77D1F949" w:rsidP="577DEC43">
            <w:pPr>
              <w:spacing w:line="259" w:lineRule="auto"/>
              <w:jc w:val="center"/>
              <w:rPr>
                <w:rFonts w:ascii="Segoe UI" w:eastAsia="Segoe UI" w:hAnsi="Segoe UI" w:cs="Segoe UI"/>
                <w:lang w:val="en-GB"/>
              </w:rPr>
            </w:pPr>
          </w:p>
        </w:tc>
      </w:tr>
      <w:tr w:rsidR="77D1F949" w14:paraId="387F67AC" w14:textId="77777777" w:rsidTr="577DEC43">
        <w:tc>
          <w:tcPr>
            <w:tcW w:w="9360" w:type="dxa"/>
          </w:tcPr>
          <w:p w14:paraId="24A2DD84" w14:textId="387A4452" w:rsidR="77D1F949" w:rsidRDefault="527E1F1E" w:rsidP="6750ECF6">
            <w:pPr>
              <w:spacing w:line="259" w:lineRule="auto"/>
              <w:rPr>
                <w:rFonts w:ascii="Segoe UI" w:eastAsia="Segoe UI" w:hAnsi="Segoe UI" w:cs="Segoe UI"/>
                <w:lang w:val="en-GB"/>
              </w:rPr>
            </w:pPr>
            <w:r w:rsidRPr="6750ECF6">
              <w:rPr>
                <w:rFonts w:ascii="Segoe UI" w:eastAsia="Segoe UI" w:hAnsi="Segoe UI" w:cs="Segoe UI"/>
                <w:u w:val="single"/>
                <w:lang w:val="en-GB"/>
              </w:rPr>
              <w:t>Roles</w:t>
            </w:r>
            <w:r w:rsidRPr="6750ECF6">
              <w:rPr>
                <w:rFonts w:ascii="Segoe UI" w:eastAsia="Segoe UI" w:hAnsi="Segoe UI" w:cs="Segoe UI"/>
                <w:lang w:val="en-GB"/>
              </w:rPr>
              <w:t xml:space="preserve"> - Chairperson: Lennon; </w:t>
            </w:r>
            <w:r w:rsidRPr="6750ECF6">
              <w:rPr>
                <w:rFonts w:ascii="Segoe UI" w:eastAsia="Segoe UI" w:hAnsi="Segoe UI" w:cs="Segoe UI"/>
              </w:rPr>
              <w:t xml:space="preserve">Secretary – Louisa; </w:t>
            </w:r>
            <w:r w:rsidRPr="6750ECF6">
              <w:rPr>
                <w:rFonts w:ascii="Segoe UI" w:eastAsia="Segoe UI" w:hAnsi="Segoe UI" w:cs="Segoe UI"/>
                <w:lang w:val="en-GB"/>
              </w:rPr>
              <w:t xml:space="preserve">Vice chairperson – </w:t>
            </w:r>
            <w:proofErr w:type="gramStart"/>
            <w:r w:rsidRPr="6750ECF6">
              <w:rPr>
                <w:rFonts w:ascii="Segoe UI" w:eastAsia="Segoe UI" w:hAnsi="Segoe UI" w:cs="Segoe UI"/>
                <w:lang w:val="en-GB"/>
              </w:rPr>
              <w:t>Noah ;</w:t>
            </w:r>
            <w:proofErr w:type="gramEnd"/>
            <w:r w:rsidRPr="6750ECF6">
              <w:rPr>
                <w:rFonts w:ascii="Segoe UI" w:eastAsia="Segoe UI" w:hAnsi="Segoe UI" w:cs="Segoe UI"/>
                <w:lang w:val="en-GB"/>
              </w:rPr>
              <w:t xml:space="preserve"> Vice secretary – Lilly; Nursery reps – Edward &amp; Oscar; Reception (Mrs Roach) rep -   Ezra; Reception (Miss Williams-Jones) rep- Eva; Year 1 MG rep – Olivia, Year 1 – GE/KM rep – Imogen</w:t>
            </w:r>
          </w:p>
        </w:tc>
      </w:tr>
      <w:tr w:rsidR="6750ECF6" w14:paraId="3F5612CE" w14:textId="77777777" w:rsidTr="577DEC43">
        <w:trPr>
          <w:trHeight w:val="300"/>
        </w:trPr>
        <w:tc>
          <w:tcPr>
            <w:tcW w:w="9360" w:type="dxa"/>
          </w:tcPr>
          <w:p w14:paraId="71BFAD2A" w14:textId="38A0320C" w:rsidR="527E1F1E" w:rsidRDefault="527E1F1E" w:rsidP="6750ECF6">
            <w:pPr>
              <w:spacing w:line="259" w:lineRule="auto"/>
              <w:rPr>
                <w:rFonts w:ascii="Segoe UI" w:eastAsia="Segoe UI" w:hAnsi="Segoe UI" w:cs="Segoe UI"/>
                <w:u w:val="single"/>
              </w:rPr>
            </w:pPr>
            <w:r w:rsidRPr="577DEC43">
              <w:rPr>
                <w:rFonts w:ascii="Segoe UI" w:eastAsia="Segoe UI" w:hAnsi="Segoe UI" w:cs="Segoe UI"/>
                <w:u w:val="single"/>
                <w:lang w:val="en-GB"/>
              </w:rPr>
              <w:t xml:space="preserve">Agenda items: </w:t>
            </w:r>
          </w:p>
          <w:p w14:paraId="51BD206D" w14:textId="4508BD86" w:rsidR="527E1F1E" w:rsidRDefault="240D0EA2" w:rsidP="577DEC43">
            <w:pPr>
              <w:pStyle w:val="ListParagraph"/>
              <w:numPr>
                <w:ilvl w:val="0"/>
                <w:numId w:val="2"/>
              </w:numPr>
              <w:spacing w:line="259" w:lineRule="auto"/>
              <w:rPr>
                <w:rFonts w:ascii="Segoe UI" w:eastAsia="Segoe UI" w:hAnsi="Segoe UI" w:cs="Segoe UI"/>
              </w:rPr>
            </w:pPr>
            <w:r w:rsidRPr="577DEC43">
              <w:rPr>
                <w:rFonts w:ascii="Segoe UI" w:eastAsia="Segoe UI" w:hAnsi="Segoe UI" w:cs="Segoe UI"/>
              </w:rPr>
              <w:t>Feedback on presentation to governors.</w:t>
            </w:r>
          </w:p>
          <w:p w14:paraId="3326E613" w14:textId="40F2F865" w:rsidR="527E1F1E" w:rsidRDefault="240D0EA2" w:rsidP="577DEC43">
            <w:pPr>
              <w:pStyle w:val="ListParagraph"/>
              <w:numPr>
                <w:ilvl w:val="0"/>
                <w:numId w:val="2"/>
              </w:numPr>
              <w:spacing w:line="259" w:lineRule="auto"/>
              <w:rPr>
                <w:rFonts w:ascii="Segoe UI" w:eastAsia="Segoe UI" w:hAnsi="Segoe UI" w:cs="Segoe UI"/>
              </w:rPr>
            </w:pPr>
            <w:r w:rsidRPr="577DEC43">
              <w:rPr>
                <w:rFonts w:ascii="Segoe UI" w:eastAsia="Segoe UI" w:hAnsi="Segoe UI" w:cs="Segoe UI"/>
              </w:rPr>
              <w:t>Feedback from classes about impact of posters</w:t>
            </w:r>
          </w:p>
          <w:p w14:paraId="1BF1F36B" w14:textId="7B0256EE" w:rsidR="527E1F1E" w:rsidRDefault="240D0EA2" w:rsidP="577DEC43">
            <w:pPr>
              <w:pStyle w:val="ListParagraph"/>
              <w:numPr>
                <w:ilvl w:val="0"/>
                <w:numId w:val="2"/>
              </w:numPr>
              <w:spacing w:line="259" w:lineRule="auto"/>
              <w:rPr>
                <w:rFonts w:ascii="Segoe UI" w:eastAsia="Segoe UI" w:hAnsi="Segoe UI" w:cs="Segoe UI"/>
                <w:color w:val="000000" w:themeColor="text1"/>
              </w:rPr>
            </w:pPr>
            <w:r w:rsidRPr="577DEC43">
              <w:rPr>
                <w:rFonts w:ascii="Segoe UI" w:eastAsia="Segoe UI" w:hAnsi="Segoe UI" w:cs="Segoe UI"/>
                <w:color w:val="000000" w:themeColor="text1"/>
              </w:rPr>
              <w:t xml:space="preserve">Revisit the action plan and update </w:t>
            </w:r>
            <w:proofErr w:type="gramStart"/>
            <w:r w:rsidRPr="577DEC43">
              <w:rPr>
                <w:rFonts w:ascii="Segoe UI" w:eastAsia="Segoe UI" w:hAnsi="Segoe UI" w:cs="Segoe UI"/>
                <w:color w:val="000000" w:themeColor="text1"/>
              </w:rPr>
              <w:t>in light of</w:t>
            </w:r>
            <w:proofErr w:type="gramEnd"/>
            <w:r w:rsidRPr="577DEC43">
              <w:rPr>
                <w:rFonts w:ascii="Segoe UI" w:eastAsia="Segoe UI" w:hAnsi="Segoe UI" w:cs="Segoe UI"/>
                <w:color w:val="000000" w:themeColor="text1"/>
              </w:rPr>
              <w:t xml:space="preserve"> feedback (JK)</w:t>
            </w:r>
          </w:p>
          <w:p w14:paraId="3CA09058" w14:textId="75C57C8E" w:rsidR="527E1F1E" w:rsidRDefault="240D0EA2" w:rsidP="577DEC43">
            <w:pPr>
              <w:pStyle w:val="ListParagraph"/>
              <w:numPr>
                <w:ilvl w:val="0"/>
                <w:numId w:val="2"/>
              </w:numPr>
              <w:spacing w:line="259" w:lineRule="auto"/>
              <w:rPr>
                <w:rFonts w:ascii="Segoe UI" w:eastAsia="Segoe UI" w:hAnsi="Segoe UI" w:cs="Segoe UI"/>
              </w:rPr>
            </w:pPr>
            <w:r w:rsidRPr="577DEC43">
              <w:rPr>
                <w:rFonts w:ascii="Segoe UI" w:eastAsia="Segoe UI" w:hAnsi="Segoe UI" w:cs="Segoe UI"/>
              </w:rPr>
              <w:t xml:space="preserve">Share suggestion of Y5 reps staying on next year (apply to remain) </w:t>
            </w:r>
          </w:p>
          <w:p w14:paraId="4FB47378" w14:textId="7A427918" w:rsidR="527E1F1E" w:rsidRDefault="240D0EA2" w:rsidP="577DEC43">
            <w:pPr>
              <w:pStyle w:val="ListParagraph"/>
              <w:numPr>
                <w:ilvl w:val="0"/>
                <w:numId w:val="2"/>
              </w:numPr>
              <w:spacing w:line="259" w:lineRule="auto"/>
              <w:rPr>
                <w:rFonts w:ascii="Segoe UI" w:eastAsia="Segoe UI" w:hAnsi="Segoe UI" w:cs="Segoe UI"/>
              </w:rPr>
            </w:pPr>
            <w:r w:rsidRPr="577DEC43">
              <w:rPr>
                <w:rFonts w:ascii="Segoe UI" w:eastAsia="Segoe UI" w:hAnsi="Segoe UI" w:cs="Segoe UI"/>
              </w:rPr>
              <w:t>Thanks for all the work this year.</w:t>
            </w:r>
          </w:p>
        </w:tc>
      </w:tr>
      <w:tr w:rsidR="77D1F949" w14:paraId="2476A2A1" w14:textId="77777777" w:rsidTr="577DEC43">
        <w:tc>
          <w:tcPr>
            <w:tcW w:w="9360" w:type="dxa"/>
          </w:tcPr>
          <w:p w14:paraId="6CD6E8D5" w14:textId="4DEC870B" w:rsidR="77D1F949" w:rsidRDefault="77D1F949" w:rsidP="6750ECF6">
            <w:pPr>
              <w:spacing w:line="259" w:lineRule="auto"/>
              <w:rPr>
                <w:rFonts w:ascii="Segoe UI" w:eastAsia="Segoe UI" w:hAnsi="Segoe UI" w:cs="Segoe UI"/>
              </w:rPr>
            </w:pPr>
            <w:r w:rsidRPr="31C17759">
              <w:rPr>
                <w:rFonts w:ascii="Segoe UI" w:eastAsia="Segoe UI" w:hAnsi="Segoe UI" w:cs="Segoe UI"/>
                <w:b/>
                <w:bCs/>
                <w:u w:val="single"/>
                <w:lang w:val="en-GB"/>
              </w:rPr>
              <w:t>Minutes</w:t>
            </w:r>
            <w:r w:rsidRPr="31C17759">
              <w:rPr>
                <w:rFonts w:ascii="Segoe UI" w:eastAsia="Segoe UI" w:hAnsi="Segoe UI" w:cs="Segoe UI"/>
                <w:lang w:val="en-GB"/>
              </w:rPr>
              <w:t>:</w:t>
            </w:r>
            <w:r w:rsidR="58F78E6D" w:rsidRPr="31C17759">
              <w:rPr>
                <w:rFonts w:ascii="Segoe UI" w:eastAsia="Segoe UI" w:hAnsi="Segoe UI" w:cs="Segoe UI"/>
                <w:lang w:val="en-GB"/>
              </w:rPr>
              <w:t xml:space="preserve"> (</w:t>
            </w:r>
            <w:r w:rsidRPr="31C17759">
              <w:rPr>
                <w:rFonts w:ascii="Segoe UI" w:eastAsia="Segoe UI" w:hAnsi="Segoe UI" w:cs="Segoe UI"/>
                <w:lang w:val="en-GB"/>
              </w:rPr>
              <w:t>What was discussed)</w:t>
            </w:r>
            <w:r w:rsidR="4748EB9E" w:rsidRPr="31C17759">
              <w:rPr>
                <w:rFonts w:ascii="Segoe UI" w:eastAsia="Segoe UI" w:hAnsi="Segoe UI" w:cs="Segoe UI"/>
                <w:lang w:val="en-GB"/>
              </w:rPr>
              <w:t xml:space="preserve"> </w:t>
            </w:r>
          </w:p>
          <w:p w14:paraId="2D245FF2" w14:textId="370738F5" w:rsidR="27B40788" w:rsidRDefault="5606A266"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 </w:t>
            </w:r>
            <w:r w:rsidR="431CAB1C" w:rsidRPr="577DEC43">
              <w:rPr>
                <w:rFonts w:ascii="Segoe UI" w:eastAsia="Segoe UI" w:hAnsi="Segoe UI" w:cs="Segoe UI"/>
                <w:lang w:val="en-GB"/>
              </w:rPr>
              <w:t>1)</w:t>
            </w:r>
            <w:r w:rsidR="12A1B537" w:rsidRPr="577DEC43">
              <w:rPr>
                <w:rFonts w:ascii="Segoe UI" w:eastAsia="Segoe UI" w:hAnsi="Segoe UI" w:cs="Segoe UI"/>
                <w:lang w:val="en-GB"/>
              </w:rPr>
              <w:t xml:space="preserve"> </w:t>
            </w:r>
            <w:r w:rsidR="167ABAFB" w:rsidRPr="577DEC43">
              <w:rPr>
                <w:rFonts w:ascii="Segoe UI" w:eastAsia="Segoe UI" w:hAnsi="Segoe UI" w:cs="Segoe UI"/>
                <w:lang w:val="en-GB"/>
              </w:rPr>
              <w:t xml:space="preserve">School council reps shared the feedback from their classes about the impact of the posters on how safe children feel in the target areas: </w:t>
            </w:r>
          </w:p>
          <w:p w14:paraId="275C9A88" w14:textId="20FD1D55" w:rsidR="167ABAFB" w:rsidRDefault="167ABAFB"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Y2: </w:t>
            </w:r>
            <w:r w:rsidR="091E8C07" w:rsidRPr="577DEC43">
              <w:rPr>
                <w:rFonts w:ascii="Segoe UI" w:eastAsia="Segoe UI" w:hAnsi="Segoe UI" w:cs="Segoe UI"/>
                <w:lang w:val="en-GB"/>
              </w:rPr>
              <w:t xml:space="preserve">2LE – a few children thought the posters didn’t help, quite a few children thought they had made a difference. </w:t>
            </w:r>
            <w:r w:rsidR="321A098E" w:rsidRPr="577DEC43">
              <w:rPr>
                <w:rFonts w:ascii="Segoe UI" w:eastAsia="Segoe UI" w:hAnsi="Segoe UI" w:cs="Segoe UI"/>
                <w:lang w:val="en-GB"/>
              </w:rPr>
              <w:t>2DC – no feedback shared.</w:t>
            </w:r>
          </w:p>
          <w:p w14:paraId="68258B5A" w14:textId="626D6A76" w:rsidR="167ABAFB" w:rsidRDefault="167ABAFB"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Y3: </w:t>
            </w:r>
            <w:r w:rsidR="37BF603B" w:rsidRPr="577DEC43">
              <w:rPr>
                <w:rFonts w:ascii="Segoe UI" w:eastAsia="Segoe UI" w:hAnsi="Segoe UI" w:cs="Segoe UI"/>
                <w:lang w:val="en-GB"/>
              </w:rPr>
              <w:t xml:space="preserve">3JS – Posters haven’t made a difference, children thought they were a bit of fun and some children are still messing around in the toilets and leaving food in the yard. </w:t>
            </w:r>
          </w:p>
          <w:p w14:paraId="5669FBAE" w14:textId="4274B478" w:rsidR="751BE992" w:rsidRDefault="751BE992"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3SH – the children don’t feel that the posters have made a difference. </w:t>
            </w:r>
          </w:p>
          <w:p w14:paraId="29C0144D" w14:textId="63EC89C6" w:rsidR="167ABAFB" w:rsidRDefault="167ABAFB"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Y4: </w:t>
            </w:r>
            <w:r w:rsidR="41698147" w:rsidRPr="577DEC43">
              <w:rPr>
                <w:rFonts w:ascii="Segoe UI" w:eastAsia="Segoe UI" w:hAnsi="Segoe UI" w:cs="Segoe UI"/>
                <w:lang w:val="en-GB"/>
              </w:rPr>
              <w:t>no feedback</w:t>
            </w:r>
            <w:r w:rsidR="670F26D3" w:rsidRPr="577DEC43">
              <w:rPr>
                <w:rFonts w:ascii="Segoe UI" w:eastAsia="Segoe UI" w:hAnsi="Segoe UI" w:cs="Segoe UI"/>
                <w:lang w:val="en-GB"/>
              </w:rPr>
              <w:t xml:space="preserve"> formally but the reps feel the areas are still causing</w:t>
            </w:r>
            <w:r w:rsidR="291F6E47" w:rsidRPr="577DEC43">
              <w:rPr>
                <w:rFonts w:ascii="Segoe UI" w:eastAsia="Segoe UI" w:hAnsi="Segoe UI" w:cs="Segoe UI"/>
                <w:lang w:val="en-GB"/>
              </w:rPr>
              <w:t xml:space="preserve"> some</w:t>
            </w:r>
            <w:r w:rsidR="670F26D3" w:rsidRPr="577DEC43">
              <w:rPr>
                <w:rFonts w:ascii="Segoe UI" w:eastAsia="Segoe UI" w:hAnsi="Segoe UI" w:cs="Segoe UI"/>
                <w:lang w:val="en-GB"/>
              </w:rPr>
              <w:t xml:space="preserve"> problems. </w:t>
            </w:r>
          </w:p>
          <w:p w14:paraId="7258C14E" w14:textId="02A5906A" w:rsidR="167ABAFB" w:rsidRDefault="167ABAFB"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Y5: </w:t>
            </w:r>
            <w:r w:rsidR="04DF32BB" w:rsidRPr="577DEC43">
              <w:rPr>
                <w:rFonts w:ascii="Segoe UI" w:eastAsia="Segoe UI" w:hAnsi="Segoe UI" w:cs="Segoe UI"/>
                <w:lang w:val="en-GB"/>
              </w:rPr>
              <w:t xml:space="preserve">not here </w:t>
            </w:r>
          </w:p>
          <w:p w14:paraId="66B1DBAC" w14:textId="4D094B37" w:rsidR="167ABAFB" w:rsidRDefault="167ABAFB"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Y6: </w:t>
            </w:r>
            <w:r w:rsidR="19BF3CB3" w:rsidRPr="577DEC43">
              <w:rPr>
                <w:rFonts w:ascii="Segoe UI" w:eastAsia="Segoe UI" w:hAnsi="Segoe UI" w:cs="Segoe UI"/>
                <w:lang w:val="en-GB"/>
              </w:rPr>
              <w:t xml:space="preserve">6HSA – Posters haven’t made a real difference because of where they are displayed not drawing attention, children are rushing past them. </w:t>
            </w:r>
            <w:r w:rsidR="5ACACCFE" w:rsidRPr="577DEC43">
              <w:rPr>
                <w:rFonts w:ascii="Segoe UI" w:eastAsia="Segoe UI" w:hAnsi="Segoe UI" w:cs="Segoe UI"/>
                <w:lang w:val="en-GB"/>
              </w:rPr>
              <w:t>When asked if a different place for them would be better they didn’t think</w:t>
            </w:r>
            <w:r w:rsidR="19BF3CB3" w:rsidRPr="577DEC43">
              <w:rPr>
                <w:rFonts w:ascii="Segoe UI" w:eastAsia="Segoe UI" w:hAnsi="Segoe UI" w:cs="Segoe UI"/>
                <w:lang w:val="en-GB"/>
              </w:rPr>
              <w:t xml:space="preserve"> </w:t>
            </w:r>
            <w:r w:rsidR="6DF8612B" w:rsidRPr="577DEC43">
              <w:rPr>
                <w:rFonts w:ascii="Segoe UI" w:eastAsia="Segoe UI" w:hAnsi="Segoe UI" w:cs="Segoe UI"/>
                <w:lang w:val="en-GB"/>
              </w:rPr>
              <w:t xml:space="preserve">putting them </w:t>
            </w:r>
            <w:r w:rsidR="19BF3CB3" w:rsidRPr="577DEC43">
              <w:rPr>
                <w:rFonts w:ascii="Segoe UI" w:eastAsia="Segoe UI" w:hAnsi="Segoe UI" w:cs="Segoe UI"/>
                <w:lang w:val="en-GB"/>
              </w:rPr>
              <w:t>somew</w:t>
            </w:r>
            <w:r w:rsidR="2A25204E" w:rsidRPr="577DEC43">
              <w:rPr>
                <w:rFonts w:ascii="Segoe UI" w:eastAsia="Segoe UI" w:hAnsi="Segoe UI" w:cs="Segoe UI"/>
                <w:lang w:val="en-GB"/>
              </w:rPr>
              <w:t xml:space="preserve">here else </w:t>
            </w:r>
            <w:r w:rsidR="74B5C914" w:rsidRPr="577DEC43">
              <w:rPr>
                <w:rFonts w:ascii="Segoe UI" w:eastAsia="Segoe UI" w:hAnsi="Segoe UI" w:cs="Segoe UI"/>
                <w:lang w:val="en-GB"/>
              </w:rPr>
              <w:t>would</w:t>
            </w:r>
            <w:r w:rsidR="2A25204E" w:rsidRPr="577DEC43">
              <w:rPr>
                <w:rFonts w:ascii="Segoe UI" w:eastAsia="Segoe UI" w:hAnsi="Segoe UI" w:cs="Segoe UI"/>
                <w:lang w:val="en-GB"/>
              </w:rPr>
              <w:t xml:space="preserve"> have much of an impact. </w:t>
            </w:r>
          </w:p>
          <w:p w14:paraId="64E06EFE" w14:textId="3029B0ED" w:rsidR="1F761E89" w:rsidRDefault="1F761E89" w:rsidP="577DEC43">
            <w:pPr>
              <w:spacing w:line="259" w:lineRule="auto"/>
              <w:rPr>
                <w:rFonts w:ascii="Segoe UI" w:eastAsia="Segoe UI" w:hAnsi="Segoe UI" w:cs="Segoe UI"/>
                <w:lang w:val="en-GB"/>
              </w:rPr>
            </w:pPr>
            <w:r w:rsidRPr="577DEC43">
              <w:rPr>
                <w:rFonts w:ascii="Segoe UI" w:eastAsia="Segoe UI" w:hAnsi="Segoe UI" w:cs="Segoe UI"/>
                <w:lang w:val="en-GB"/>
              </w:rPr>
              <w:t>General feedback – behaviours have improved but this could be because of assembly</w:t>
            </w:r>
            <w:r w:rsidR="4A2551B0" w:rsidRPr="577DEC43">
              <w:rPr>
                <w:rFonts w:ascii="Segoe UI" w:eastAsia="Segoe UI" w:hAnsi="Segoe UI" w:cs="Segoe UI"/>
                <w:lang w:val="en-GB"/>
              </w:rPr>
              <w:t xml:space="preserve"> rather than the </w:t>
            </w:r>
            <w:proofErr w:type="gramStart"/>
            <w:r w:rsidR="4A2551B0" w:rsidRPr="577DEC43">
              <w:rPr>
                <w:rFonts w:ascii="Segoe UI" w:eastAsia="Segoe UI" w:hAnsi="Segoe UI" w:cs="Segoe UI"/>
                <w:lang w:val="en-GB"/>
              </w:rPr>
              <w:t>posters.</w:t>
            </w:r>
            <w:r w:rsidRPr="577DEC43">
              <w:rPr>
                <w:rFonts w:ascii="Segoe UI" w:eastAsia="Segoe UI" w:hAnsi="Segoe UI" w:cs="Segoe UI"/>
                <w:lang w:val="en-GB"/>
              </w:rPr>
              <w:t>.</w:t>
            </w:r>
            <w:proofErr w:type="gramEnd"/>
          </w:p>
          <w:p w14:paraId="3D1CEA68" w14:textId="3A7051D8" w:rsidR="131532B5" w:rsidRPr="00CC1202" w:rsidRDefault="131532B5" w:rsidP="577DEC43">
            <w:pPr>
              <w:spacing w:line="259" w:lineRule="auto"/>
              <w:rPr>
                <w:rFonts w:ascii="Segoe UI" w:eastAsia="Segoe UI" w:hAnsi="Segoe UI" w:cs="Segoe UI"/>
                <w:lang w:val="en-GB"/>
              </w:rPr>
            </w:pPr>
            <w:r w:rsidRPr="00CC1202">
              <w:rPr>
                <w:rFonts w:ascii="Segoe UI" w:eastAsia="Segoe UI" w:hAnsi="Segoe UI" w:cs="Segoe UI"/>
                <w:lang w:val="en-GB"/>
              </w:rPr>
              <w:t xml:space="preserve">We need to decide next year whether we need to look at this again. </w:t>
            </w:r>
          </w:p>
          <w:p w14:paraId="5370FAC2" w14:textId="63994317" w:rsidR="753C250E" w:rsidRDefault="753C250E" w:rsidP="753C250E">
            <w:pPr>
              <w:spacing w:line="259" w:lineRule="auto"/>
              <w:rPr>
                <w:rFonts w:ascii="Segoe UI" w:eastAsia="Segoe UI" w:hAnsi="Segoe UI" w:cs="Segoe UI"/>
                <w:lang w:val="en-GB"/>
              </w:rPr>
            </w:pPr>
          </w:p>
          <w:p w14:paraId="37AA53BB" w14:textId="088553F8" w:rsidR="7F58C2B7" w:rsidRDefault="78C24E21" w:rsidP="577DEC43">
            <w:pPr>
              <w:spacing w:line="259" w:lineRule="auto"/>
              <w:rPr>
                <w:rFonts w:ascii="Segoe UI" w:eastAsia="Segoe UI" w:hAnsi="Segoe UI" w:cs="Segoe UI"/>
              </w:rPr>
            </w:pPr>
            <w:r w:rsidRPr="577DEC43">
              <w:rPr>
                <w:rFonts w:ascii="Segoe UI" w:eastAsia="Segoe UI" w:hAnsi="Segoe UI" w:cs="Segoe UI"/>
              </w:rPr>
              <w:t xml:space="preserve">2) </w:t>
            </w:r>
            <w:r w:rsidR="56F4D7BB" w:rsidRPr="577DEC43">
              <w:rPr>
                <w:rFonts w:ascii="Segoe UI" w:eastAsia="Segoe UI" w:hAnsi="Segoe UI" w:cs="Segoe UI"/>
              </w:rPr>
              <w:t>JK update</w:t>
            </w:r>
            <w:r w:rsidR="4D754B2E" w:rsidRPr="577DEC43">
              <w:rPr>
                <w:rFonts w:ascii="Segoe UI" w:eastAsia="Segoe UI" w:hAnsi="Segoe UI" w:cs="Segoe UI"/>
              </w:rPr>
              <w:t>d</w:t>
            </w:r>
            <w:r w:rsidR="56F4D7BB" w:rsidRPr="577DEC43">
              <w:rPr>
                <w:rFonts w:ascii="Segoe UI" w:eastAsia="Segoe UI" w:hAnsi="Segoe UI" w:cs="Segoe UI"/>
              </w:rPr>
              <w:t xml:space="preserve"> the final section of the action plan to </w:t>
            </w:r>
            <w:r w:rsidR="0593276F" w:rsidRPr="577DEC43">
              <w:rPr>
                <w:rFonts w:ascii="Segoe UI" w:eastAsia="Segoe UI" w:hAnsi="Segoe UI" w:cs="Segoe UI"/>
              </w:rPr>
              <w:t xml:space="preserve">include </w:t>
            </w:r>
            <w:r w:rsidR="56F4D7BB" w:rsidRPr="577DEC43">
              <w:rPr>
                <w:rFonts w:ascii="Segoe UI" w:eastAsia="Segoe UI" w:hAnsi="Segoe UI" w:cs="Segoe UI"/>
              </w:rPr>
              <w:t>this feedback and reminded the council that the playground mediation target will be carried forward for next year’s council to develop</w:t>
            </w:r>
            <w:r w:rsidR="2C7FF423" w:rsidRPr="577DEC43">
              <w:rPr>
                <w:rFonts w:ascii="Segoe UI" w:eastAsia="Segoe UI" w:hAnsi="Segoe UI" w:cs="Segoe UI"/>
              </w:rPr>
              <w:t xml:space="preserve"> (detail added to action plan).</w:t>
            </w:r>
          </w:p>
          <w:p w14:paraId="17FAF040" w14:textId="645A10F1" w:rsidR="7F58C2B7" w:rsidRDefault="7F58C2B7" w:rsidP="5A38FC2A">
            <w:pPr>
              <w:spacing w:line="259" w:lineRule="auto"/>
              <w:rPr>
                <w:rFonts w:ascii="Segoe UI" w:eastAsia="Segoe UI" w:hAnsi="Segoe UI" w:cs="Segoe UI"/>
                <w:lang w:val="en-GB"/>
              </w:rPr>
            </w:pPr>
          </w:p>
          <w:p w14:paraId="7D34ECED" w14:textId="7728FB67" w:rsidR="7F58C2B7" w:rsidRDefault="35A20D27"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3) JK </w:t>
            </w:r>
            <w:r w:rsidR="4BF3C7A1" w:rsidRPr="577DEC43">
              <w:rPr>
                <w:rFonts w:ascii="Segoe UI" w:eastAsia="Segoe UI" w:hAnsi="Segoe UI" w:cs="Segoe UI"/>
                <w:lang w:val="en-GB"/>
              </w:rPr>
              <w:t>told the council about how well their video was received by the Governors and played them the finished video so they could see it.</w:t>
            </w:r>
            <w:r w:rsidR="361F6B14" w:rsidRPr="577DEC43">
              <w:rPr>
                <w:rFonts w:ascii="Segoe UI" w:eastAsia="Segoe UI" w:hAnsi="Segoe UI" w:cs="Segoe UI"/>
                <w:lang w:val="en-GB"/>
              </w:rPr>
              <w:t xml:space="preserve"> </w:t>
            </w:r>
          </w:p>
          <w:p w14:paraId="5E0004DE" w14:textId="5166BBBA" w:rsidR="7F58C2B7" w:rsidRDefault="7F58C2B7" w:rsidP="5A38FC2A">
            <w:pPr>
              <w:spacing w:line="259" w:lineRule="auto"/>
              <w:rPr>
                <w:rFonts w:ascii="Segoe UI" w:eastAsia="Segoe UI" w:hAnsi="Segoe UI" w:cs="Segoe UI"/>
                <w:lang w:val="en-GB"/>
              </w:rPr>
            </w:pPr>
          </w:p>
          <w:p w14:paraId="65A53256" w14:textId="6F80CD48" w:rsidR="7F58C2B7" w:rsidRDefault="2C387F16" w:rsidP="577DEC43">
            <w:pPr>
              <w:spacing w:line="259" w:lineRule="auto"/>
              <w:rPr>
                <w:rFonts w:ascii="Segoe UI" w:eastAsia="Segoe UI" w:hAnsi="Segoe UI" w:cs="Segoe UI"/>
                <w:lang w:val="en-GB"/>
              </w:rPr>
            </w:pPr>
            <w:r w:rsidRPr="577DEC43">
              <w:rPr>
                <w:rFonts w:ascii="Segoe UI" w:eastAsia="Segoe UI" w:hAnsi="Segoe UI" w:cs="Segoe UI"/>
                <w:lang w:val="en-GB"/>
              </w:rPr>
              <w:lastRenderedPageBreak/>
              <w:t>4</w:t>
            </w:r>
            <w:r w:rsidR="053784DD" w:rsidRPr="577DEC43">
              <w:rPr>
                <w:rFonts w:ascii="Segoe UI" w:eastAsia="Segoe UI" w:hAnsi="Segoe UI" w:cs="Segoe UI"/>
                <w:lang w:val="en-GB"/>
              </w:rPr>
              <w:t>)</w:t>
            </w:r>
            <w:r w:rsidRPr="577DEC43">
              <w:rPr>
                <w:rFonts w:ascii="Segoe UI" w:eastAsia="Segoe UI" w:hAnsi="Segoe UI" w:cs="Segoe UI"/>
                <w:lang w:val="en-GB"/>
              </w:rPr>
              <w:t xml:space="preserve"> </w:t>
            </w:r>
            <w:r w:rsidR="7B590884" w:rsidRPr="577DEC43">
              <w:rPr>
                <w:rFonts w:ascii="Segoe UI" w:eastAsia="Segoe UI" w:hAnsi="Segoe UI" w:cs="Segoe UI"/>
                <w:lang w:val="en-GB"/>
              </w:rPr>
              <w:t>JK</w:t>
            </w:r>
            <w:r w:rsidR="1723977E" w:rsidRPr="577DEC43">
              <w:rPr>
                <w:rFonts w:ascii="Segoe UI" w:eastAsia="Segoe UI" w:hAnsi="Segoe UI" w:cs="Segoe UI"/>
                <w:lang w:val="en-GB"/>
              </w:rPr>
              <w:t xml:space="preserve"> </w:t>
            </w:r>
            <w:r w:rsidR="4574009E" w:rsidRPr="577DEC43">
              <w:rPr>
                <w:rFonts w:ascii="Segoe UI" w:eastAsia="Segoe UI" w:hAnsi="Segoe UI" w:cs="Segoe UI"/>
                <w:lang w:val="en-GB"/>
              </w:rPr>
              <w:t xml:space="preserve">thanked all the council reps for all their hard work this year and wished the Y6 reps the best of luck for their transition to the comp where hopefully they will have opportunities to be involved in similar councils. </w:t>
            </w:r>
          </w:p>
          <w:p w14:paraId="28C09508" w14:textId="55077379" w:rsidR="7F58C2B7" w:rsidRDefault="7F58C2B7" w:rsidP="577DEC43">
            <w:pPr>
              <w:spacing w:line="259" w:lineRule="auto"/>
              <w:rPr>
                <w:rFonts w:ascii="Segoe UI" w:eastAsia="Segoe UI" w:hAnsi="Segoe UI" w:cs="Segoe UI"/>
                <w:lang w:val="en-GB"/>
              </w:rPr>
            </w:pPr>
          </w:p>
          <w:p w14:paraId="4568C045" w14:textId="4A76356A" w:rsidR="7F58C2B7" w:rsidRDefault="4574009E" w:rsidP="577DEC43">
            <w:pPr>
              <w:spacing w:line="259" w:lineRule="auto"/>
              <w:rPr>
                <w:rFonts w:ascii="Segoe UI" w:eastAsia="Segoe UI" w:hAnsi="Segoe UI" w:cs="Segoe UI"/>
                <w:color w:val="FF0000"/>
                <w:lang w:val="en-GB"/>
              </w:rPr>
            </w:pPr>
            <w:r w:rsidRPr="577DEC43">
              <w:rPr>
                <w:rFonts w:ascii="Segoe UI" w:eastAsia="Segoe UI" w:hAnsi="Segoe UI" w:cs="Segoe UI"/>
                <w:lang w:val="en-GB"/>
              </w:rPr>
              <w:t xml:space="preserve">5) AOB raised by the reps: </w:t>
            </w:r>
            <w:r w:rsidR="597EF1D7" w:rsidRPr="577DEC43">
              <w:rPr>
                <w:rFonts w:ascii="Segoe UI" w:eastAsia="Segoe UI" w:hAnsi="Segoe UI" w:cs="Segoe UI"/>
                <w:lang w:val="en-GB"/>
              </w:rPr>
              <w:t xml:space="preserve">Y6 feedback that lots of the children had forgotten or didn’t know about </w:t>
            </w:r>
            <w:r w:rsidR="597EF1D7" w:rsidRPr="00CC1202">
              <w:rPr>
                <w:rFonts w:ascii="Segoe UI" w:eastAsia="Segoe UI" w:hAnsi="Segoe UI" w:cs="Segoe UI"/>
                <w:lang w:val="en-GB"/>
              </w:rPr>
              <w:t>the NSPCC charity run. W</w:t>
            </w:r>
            <w:r w:rsidR="4D3E2821" w:rsidRPr="00CC1202">
              <w:rPr>
                <w:rFonts w:ascii="Segoe UI" w:eastAsia="Segoe UI" w:hAnsi="Segoe UI" w:cs="Segoe UI"/>
                <w:lang w:val="en-GB"/>
              </w:rPr>
              <w:t>ay forward – reps to remind children in both assemblies the week before and the Monday of the event.</w:t>
            </w:r>
          </w:p>
          <w:p w14:paraId="4A45FE55" w14:textId="514F401F" w:rsidR="7F58C2B7" w:rsidRDefault="7F58C2B7" w:rsidP="577DEC43">
            <w:pPr>
              <w:spacing w:line="259" w:lineRule="auto"/>
              <w:rPr>
                <w:rFonts w:ascii="Segoe UI" w:eastAsia="Segoe UI" w:hAnsi="Segoe UI" w:cs="Segoe UI"/>
                <w:lang w:val="en-GB"/>
              </w:rPr>
            </w:pPr>
          </w:p>
          <w:p w14:paraId="05CBFC13" w14:textId="3C2D3B35" w:rsidR="7F58C2B7" w:rsidRDefault="1F7C944A" w:rsidP="577DEC43">
            <w:pPr>
              <w:spacing w:line="259" w:lineRule="auto"/>
              <w:rPr>
                <w:rFonts w:ascii="Segoe UI" w:eastAsia="Segoe UI" w:hAnsi="Segoe UI" w:cs="Segoe UI"/>
                <w:u w:val="single"/>
                <w:lang w:val="en-GB"/>
              </w:rPr>
            </w:pPr>
            <w:r w:rsidRPr="577DEC43">
              <w:rPr>
                <w:rFonts w:ascii="Segoe UI" w:eastAsia="Segoe UI" w:hAnsi="Segoe UI" w:cs="Segoe UI"/>
                <w:u w:val="single"/>
                <w:lang w:val="en-GB"/>
              </w:rPr>
              <w:t xml:space="preserve">Further actions - </w:t>
            </w:r>
          </w:p>
          <w:p w14:paraId="65802447" w14:textId="6ECACF85" w:rsidR="7F58C2B7" w:rsidRDefault="4574009E" w:rsidP="577DEC43">
            <w:pPr>
              <w:spacing w:line="259" w:lineRule="auto"/>
              <w:rPr>
                <w:rFonts w:ascii="Segoe UI" w:eastAsia="Segoe UI" w:hAnsi="Segoe UI" w:cs="Segoe UI"/>
                <w:lang w:val="en-GB"/>
              </w:rPr>
            </w:pPr>
            <w:r w:rsidRPr="577DEC43">
              <w:rPr>
                <w:rFonts w:ascii="Segoe UI" w:eastAsia="Segoe UI" w:hAnsi="Segoe UI" w:cs="Segoe UI"/>
                <w:lang w:val="en-GB"/>
              </w:rPr>
              <w:t xml:space="preserve">JK </w:t>
            </w:r>
            <w:r w:rsidR="235002AC" w:rsidRPr="577DEC43">
              <w:rPr>
                <w:rFonts w:ascii="Segoe UI" w:eastAsia="Segoe UI" w:hAnsi="Segoe UI" w:cs="Segoe UI"/>
                <w:lang w:val="en-GB"/>
              </w:rPr>
              <w:t xml:space="preserve">to speak to the </w:t>
            </w:r>
            <w:r w:rsidRPr="577DEC43">
              <w:rPr>
                <w:rFonts w:ascii="Segoe UI" w:eastAsia="Segoe UI" w:hAnsi="Segoe UI" w:cs="Segoe UI"/>
                <w:lang w:val="en-GB"/>
              </w:rPr>
              <w:t>Y5 reps</w:t>
            </w:r>
            <w:r w:rsidR="453F9F62" w:rsidRPr="577DEC43">
              <w:rPr>
                <w:rFonts w:ascii="Segoe UI" w:eastAsia="Segoe UI" w:hAnsi="Segoe UI" w:cs="Segoe UI"/>
                <w:lang w:val="en-GB"/>
              </w:rPr>
              <w:t xml:space="preserve"> </w:t>
            </w:r>
            <w:r w:rsidRPr="577DEC43">
              <w:rPr>
                <w:rFonts w:ascii="Segoe UI" w:eastAsia="Segoe UI" w:hAnsi="Segoe UI" w:cs="Segoe UI"/>
                <w:lang w:val="en-GB"/>
              </w:rPr>
              <w:t>to explain the possibility of them staying on as reps next year and why this would be of benefit. They would be asked to ‘apply</w:t>
            </w:r>
            <w:r w:rsidR="7CE815C7" w:rsidRPr="577DEC43">
              <w:rPr>
                <w:rFonts w:ascii="Segoe UI" w:eastAsia="Segoe UI" w:hAnsi="Segoe UI" w:cs="Segoe UI"/>
                <w:lang w:val="en-GB"/>
              </w:rPr>
              <w:t xml:space="preserve">’ to remain on the council by writing a letter explaining why they want to be </w:t>
            </w:r>
            <w:proofErr w:type="gramStart"/>
            <w:r w:rsidR="7CE815C7" w:rsidRPr="577DEC43">
              <w:rPr>
                <w:rFonts w:ascii="Segoe UI" w:eastAsia="Segoe UI" w:hAnsi="Segoe UI" w:cs="Segoe UI"/>
                <w:lang w:val="en-GB"/>
              </w:rPr>
              <w:t>continue</w:t>
            </w:r>
            <w:proofErr w:type="gramEnd"/>
            <w:r w:rsidR="7CE815C7" w:rsidRPr="577DEC43">
              <w:rPr>
                <w:rFonts w:ascii="Segoe UI" w:eastAsia="Segoe UI" w:hAnsi="Segoe UI" w:cs="Segoe UI"/>
                <w:lang w:val="en-GB"/>
              </w:rPr>
              <w:t xml:space="preserve">. </w:t>
            </w:r>
            <w:r w:rsidR="1723977E" w:rsidRPr="577DEC43">
              <w:rPr>
                <w:rFonts w:ascii="Segoe UI" w:eastAsia="Segoe UI" w:hAnsi="Segoe UI" w:cs="Segoe UI"/>
                <w:lang w:val="en-GB"/>
              </w:rPr>
              <w:t xml:space="preserve"> </w:t>
            </w:r>
          </w:p>
          <w:p w14:paraId="1E8064B3" w14:textId="271DD891" w:rsidR="7F58C2B7" w:rsidRDefault="4FE2D0C7" w:rsidP="577DEC43">
            <w:pPr>
              <w:spacing w:line="259" w:lineRule="auto"/>
              <w:rPr>
                <w:rFonts w:ascii="Segoe UI" w:eastAsia="Segoe UI" w:hAnsi="Segoe UI" w:cs="Segoe UI"/>
                <w:lang w:val="en-GB"/>
              </w:rPr>
            </w:pPr>
            <w:r w:rsidRPr="577DEC43">
              <w:rPr>
                <w:rFonts w:ascii="Segoe UI" w:eastAsia="Segoe UI" w:hAnsi="Segoe UI" w:cs="Segoe UI"/>
                <w:lang w:val="en-GB"/>
              </w:rPr>
              <w:t>JK to add the two ways forward noted above to the agenda for the first meeting of the new school year.</w:t>
            </w:r>
          </w:p>
        </w:tc>
      </w:tr>
    </w:tbl>
    <w:p w14:paraId="456C8973" w14:textId="50A239EC" w:rsidR="577DEC43" w:rsidRDefault="577DEC43"/>
    <w:p w14:paraId="2C078E63" w14:textId="16D0CBDE" w:rsidR="004D5794" w:rsidRDefault="004D5794" w:rsidP="77D1F949"/>
    <w:sectPr w:rsidR="004D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6B8B"/>
    <w:multiLevelType w:val="hybridMultilevel"/>
    <w:tmpl w:val="17A20C76"/>
    <w:lvl w:ilvl="0" w:tplc="844E1878">
      <w:start w:val="1"/>
      <w:numFmt w:val="bullet"/>
      <w:lvlText w:val=""/>
      <w:lvlJc w:val="left"/>
      <w:pPr>
        <w:ind w:left="1080" w:hanging="360"/>
      </w:pPr>
      <w:rPr>
        <w:rFonts w:ascii="Symbol" w:hAnsi="Symbol" w:hint="default"/>
      </w:rPr>
    </w:lvl>
    <w:lvl w:ilvl="1" w:tplc="F26A9382">
      <w:start w:val="1"/>
      <w:numFmt w:val="bullet"/>
      <w:lvlText w:val="o"/>
      <w:lvlJc w:val="left"/>
      <w:pPr>
        <w:ind w:left="1800" w:hanging="360"/>
      </w:pPr>
      <w:rPr>
        <w:rFonts w:ascii="Courier New" w:hAnsi="Courier New" w:hint="default"/>
      </w:rPr>
    </w:lvl>
    <w:lvl w:ilvl="2" w:tplc="6FF811B0">
      <w:start w:val="1"/>
      <w:numFmt w:val="bullet"/>
      <w:lvlText w:val=""/>
      <w:lvlJc w:val="left"/>
      <w:pPr>
        <w:ind w:left="2520" w:hanging="360"/>
      </w:pPr>
      <w:rPr>
        <w:rFonts w:ascii="Wingdings" w:hAnsi="Wingdings" w:hint="default"/>
      </w:rPr>
    </w:lvl>
    <w:lvl w:ilvl="3" w:tplc="FE3CEC6A">
      <w:start w:val="1"/>
      <w:numFmt w:val="bullet"/>
      <w:lvlText w:val=""/>
      <w:lvlJc w:val="left"/>
      <w:pPr>
        <w:ind w:left="3240" w:hanging="360"/>
      </w:pPr>
      <w:rPr>
        <w:rFonts w:ascii="Symbol" w:hAnsi="Symbol" w:hint="default"/>
      </w:rPr>
    </w:lvl>
    <w:lvl w:ilvl="4" w:tplc="419085E8">
      <w:start w:val="1"/>
      <w:numFmt w:val="bullet"/>
      <w:lvlText w:val="o"/>
      <w:lvlJc w:val="left"/>
      <w:pPr>
        <w:ind w:left="3960" w:hanging="360"/>
      </w:pPr>
      <w:rPr>
        <w:rFonts w:ascii="Courier New" w:hAnsi="Courier New" w:hint="default"/>
      </w:rPr>
    </w:lvl>
    <w:lvl w:ilvl="5" w:tplc="A72A9E8A">
      <w:start w:val="1"/>
      <w:numFmt w:val="bullet"/>
      <w:lvlText w:val=""/>
      <w:lvlJc w:val="left"/>
      <w:pPr>
        <w:ind w:left="4680" w:hanging="360"/>
      </w:pPr>
      <w:rPr>
        <w:rFonts w:ascii="Wingdings" w:hAnsi="Wingdings" w:hint="default"/>
      </w:rPr>
    </w:lvl>
    <w:lvl w:ilvl="6" w:tplc="A47831F8">
      <w:start w:val="1"/>
      <w:numFmt w:val="bullet"/>
      <w:lvlText w:val=""/>
      <w:lvlJc w:val="left"/>
      <w:pPr>
        <w:ind w:left="5400" w:hanging="360"/>
      </w:pPr>
      <w:rPr>
        <w:rFonts w:ascii="Symbol" w:hAnsi="Symbol" w:hint="default"/>
      </w:rPr>
    </w:lvl>
    <w:lvl w:ilvl="7" w:tplc="6B0C1382">
      <w:start w:val="1"/>
      <w:numFmt w:val="bullet"/>
      <w:lvlText w:val="o"/>
      <w:lvlJc w:val="left"/>
      <w:pPr>
        <w:ind w:left="6120" w:hanging="360"/>
      </w:pPr>
      <w:rPr>
        <w:rFonts w:ascii="Courier New" w:hAnsi="Courier New" w:hint="default"/>
      </w:rPr>
    </w:lvl>
    <w:lvl w:ilvl="8" w:tplc="B78E405E">
      <w:start w:val="1"/>
      <w:numFmt w:val="bullet"/>
      <w:lvlText w:val=""/>
      <w:lvlJc w:val="left"/>
      <w:pPr>
        <w:ind w:left="6840" w:hanging="360"/>
      </w:pPr>
      <w:rPr>
        <w:rFonts w:ascii="Wingdings" w:hAnsi="Wingdings" w:hint="default"/>
      </w:rPr>
    </w:lvl>
  </w:abstractNum>
  <w:abstractNum w:abstractNumId="1" w15:restartNumberingAfterBreak="0">
    <w:nsid w:val="1449B529"/>
    <w:multiLevelType w:val="hybridMultilevel"/>
    <w:tmpl w:val="F6781C4E"/>
    <w:lvl w:ilvl="0" w:tplc="527E21D6">
      <w:start w:val="1"/>
      <w:numFmt w:val="bullet"/>
      <w:lvlText w:val=""/>
      <w:lvlJc w:val="left"/>
      <w:pPr>
        <w:ind w:left="720" w:hanging="360"/>
      </w:pPr>
      <w:rPr>
        <w:rFonts w:ascii="Symbol" w:hAnsi="Symbol" w:hint="default"/>
      </w:rPr>
    </w:lvl>
    <w:lvl w:ilvl="1" w:tplc="7D7C9346">
      <w:start w:val="1"/>
      <w:numFmt w:val="bullet"/>
      <w:lvlText w:val="o"/>
      <w:lvlJc w:val="left"/>
      <w:pPr>
        <w:ind w:left="1440" w:hanging="360"/>
      </w:pPr>
      <w:rPr>
        <w:rFonts w:ascii="Courier New" w:hAnsi="Courier New" w:hint="default"/>
      </w:rPr>
    </w:lvl>
    <w:lvl w:ilvl="2" w:tplc="5498CB2C">
      <w:start w:val="1"/>
      <w:numFmt w:val="bullet"/>
      <w:lvlText w:val=""/>
      <w:lvlJc w:val="left"/>
      <w:pPr>
        <w:ind w:left="2160" w:hanging="360"/>
      </w:pPr>
      <w:rPr>
        <w:rFonts w:ascii="Wingdings" w:hAnsi="Wingdings" w:hint="default"/>
      </w:rPr>
    </w:lvl>
    <w:lvl w:ilvl="3" w:tplc="CE9E2732">
      <w:start w:val="1"/>
      <w:numFmt w:val="bullet"/>
      <w:lvlText w:val=""/>
      <w:lvlJc w:val="left"/>
      <w:pPr>
        <w:ind w:left="2880" w:hanging="360"/>
      </w:pPr>
      <w:rPr>
        <w:rFonts w:ascii="Symbol" w:hAnsi="Symbol" w:hint="default"/>
      </w:rPr>
    </w:lvl>
    <w:lvl w:ilvl="4" w:tplc="188875D0">
      <w:start w:val="1"/>
      <w:numFmt w:val="bullet"/>
      <w:lvlText w:val="o"/>
      <w:lvlJc w:val="left"/>
      <w:pPr>
        <w:ind w:left="3600" w:hanging="360"/>
      </w:pPr>
      <w:rPr>
        <w:rFonts w:ascii="Courier New" w:hAnsi="Courier New" w:hint="default"/>
      </w:rPr>
    </w:lvl>
    <w:lvl w:ilvl="5" w:tplc="3F24AC66">
      <w:start w:val="1"/>
      <w:numFmt w:val="bullet"/>
      <w:lvlText w:val=""/>
      <w:lvlJc w:val="left"/>
      <w:pPr>
        <w:ind w:left="4320" w:hanging="360"/>
      </w:pPr>
      <w:rPr>
        <w:rFonts w:ascii="Wingdings" w:hAnsi="Wingdings" w:hint="default"/>
      </w:rPr>
    </w:lvl>
    <w:lvl w:ilvl="6" w:tplc="32206642">
      <w:start w:val="1"/>
      <w:numFmt w:val="bullet"/>
      <w:lvlText w:val=""/>
      <w:lvlJc w:val="left"/>
      <w:pPr>
        <w:ind w:left="5040" w:hanging="360"/>
      </w:pPr>
      <w:rPr>
        <w:rFonts w:ascii="Symbol" w:hAnsi="Symbol" w:hint="default"/>
      </w:rPr>
    </w:lvl>
    <w:lvl w:ilvl="7" w:tplc="5D40B3DE">
      <w:start w:val="1"/>
      <w:numFmt w:val="bullet"/>
      <w:lvlText w:val="o"/>
      <w:lvlJc w:val="left"/>
      <w:pPr>
        <w:ind w:left="5760" w:hanging="360"/>
      </w:pPr>
      <w:rPr>
        <w:rFonts w:ascii="Courier New" w:hAnsi="Courier New" w:hint="default"/>
      </w:rPr>
    </w:lvl>
    <w:lvl w:ilvl="8" w:tplc="D430F762">
      <w:start w:val="1"/>
      <w:numFmt w:val="bullet"/>
      <w:lvlText w:val=""/>
      <w:lvlJc w:val="left"/>
      <w:pPr>
        <w:ind w:left="6480" w:hanging="360"/>
      </w:pPr>
      <w:rPr>
        <w:rFonts w:ascii="Wingdings" w:hAnsi="Wingdings" w:hint="default"/>
      </w:rPr>
    </w:lvl>
  </w:abstractNum>
  <w:abstractNum w:abstractNumId="2" w15:restartNumberingAfterBreak="0">
    <w:nsid w:val="17D190E9"/>
    <w:multiLevelType w:val="hybridMultilevel"/>
    <w:tmpl w:val="BC6857FE"/>
    <w:lvl w:ilvl="0" w:tplc="218406C0">
      <w:start w:val="1"/>
      <w:numFmt w:val="decimal"/>
      <w:lvlText w:val="%1)"/>
      <w:lvlJc w:val="left"/>
      <w:pPr>
        <w:ind w:left="720" w:hanging="360"/>
      </w:pPr>
      <w:rPr>
        <w:rFonts w:ascii="Segoe UI" w:hAnsi="Segoe UI" w:hint="default"/>
      </w:rPr>
    </w:lvl>
    <w:lvl w:ilvl="1" w:tplc="2DEE82E8">
      <w:start w:val="1"/>
      <w:numFmt w:val="lowerLetter"/>
      <w:lvlText w:val="%2."/>
      <w:lvlJc w:val="left"/>
      <w:pPr>
        <w:ind w:left="1440" w:hanging="360"/>
      </w:pPr>
    </w:lvl>
    <w:lvl w:ilvl="2" w:tplc="7700952C">
      <w:start w:val="1"/>
      <w:numFmt w:val="lowerRoman"/>
      <w:lvlText w:val="%3."/>
      <w:lvlJc w:val="right"/>
      <w:pPr>
        <w:ind w:left="2160" w:hanging="180"/>
      </w:pPr>
    </w:lvl>
    <w:lvl w:ilvl="3" w:tplc="31644860">
      <w:start w:val="1"/>
      <w:numFmt w:val="decimal"/>
      <w:lvlText w:val="%4."/>
      <w:lvlJc w:val="left"/>
      <w:pPr>
        <w:ind w:left="2880" w:hanging="360"/>
      </w:pPr>
    </w:lvl>
    <w:lvl w:ilvl="4" w:tplc="003E8618">
      <w:start w:val="1"/>
      <w:numFmt w:val="lowerLetter"/>
      <w:lvlText w:val="%5."/>
      <w:lvlJc w:val="left"/>
      <w:pPr>
        <w:ind w:left="3600" w:hanging="360"/>
      </w:pPr>
    </w:lvl>
    <w:lvl w:ilvl="5" w:tplc="F0404F64">
      <w:start w:val="1"/>
      <w:numFmt w:val="lowerRoman"/>
      <w:lvlText w:val="%6."/>
      <w:lvlJc w:val="right"/>
      <w:pPr>
        <w:ind w:left="4320" w:hanging="180"/>
      </w:pPr>
    </w:lvl>
    <w:lvl w:ilvl="6" w:tplc="3B2C8A60">
      <w:start w:val="1"/>
      <w:numFmt w:val="decimal"/>
      <w:lvlText w:val="%7."/>
      <w:lvlJc w:val="left"/>
      <w:pPr>
        <w:ind w:left="5040" w:hanging="360"/>
      </w:pPr>
    </w:lvl>
    <w:lvl w:ilvl="7" w:tplc="E7205DBA">
      <w:start w:val="1"/>
      <w:numFmt w:val="lowerLetter"/>
      <w:lvlText w:val="%8."/>
      <w:lvlJc w:val="left"/>
      <w:pPr>
        <w:ind w:left="5760" w:hanging="360"/>
      </w:pPr>
    </w:lvl>
    <w:lvl w:ilvl="8" w:tplc="1602A318">
      <w:start w:val="1"/>
      <w:numFmt w:val="lowerRoman"/>
      <w:lvlText w:val="%9."/>
      <w:lvlJc w:val="right"/>
      <w:pPr>
        <w:ind w:left="6480" w:hanging="180"/>
      </w:pPr>
    </w:lvl>
  </w:abstractNum>
  <w:abstractNum w:abstractNumId="3" w15:restartNumberingAfterBreak="0">
    <w:nsid w:val="24ECD4B0"/>
    <w:multiLevelType w:val="hybridMultilevel"/>
    <w:tmpl w:val="7BDAC918"/>
    <w:lvl w:ilvl="0" w:tplc="57826C20">
      <w:start w:val="1"/>
      <w:numFmt w:val="bullet"/>
      <w:lvlText w:val=""/>
      <w:lvlJc w:val="left"/>
      <w:pPr>
        <w:ind w:left="720" w:hanging="360"/>
      </w:pPr>
      <w:rPr>
        <w:rFonts w:ascii="Symbol" w:hAnsi="Symbol" w:hint="default"/>
      </w:rPr>
    </w:lvl>
    <w:lvl w:ilvl="1" w:tplc="826CDA22">
      <w:start w:val="1"/>
      <w:numFmt w:val="bullet"/>
      <w:lvlText w:val="o"/>
      <w:lvlJc w:val="left"/>
      <w:pPr>
        <w:ind w:left="1440" w:hanging="360"/>
      </w:pPr>
      <w:rPr>
        <w:rFonts w:ascii="Courier New" w:hAnsi="Courier New" w:hint="default"/>
      </w:rPr>
    </w:lvl>
    <w:lvl w:ilvl="2" w:tplc="05CE345C">
      <w:start w:val="1"/>
      <w:numFmt w:val="bullet"/>
      <w:lvlText w:val=""/>
      <w:lvlJc w:val="left"/>
      <w:pPr>
        <w:ind w:left="2160" w:hanging="360"/>
      </w:pPr>
      <w:rPr>
        <w:rFonts w:ascii="Wingdings" w:hAnsi="Wingdings" w:hint="default"/>
      </w:rPr>
    </w:lvl>
    <w:lvl w:ilvl="3" w:tplc="19F66976">
      <w:start w:val="1"/>
      <w:numFmt w:val="bullet"/>
      <w:lvlText w:val=""/>
      <w:lvlJc w:val="left"/>
      <w:pPr>
        <w:ind w:left="2880" w:hanging="360"/>
      </w:pPr>
      <w:rPr>
        <w:rFonts w:ascii="Symbol" w:hAnsi="Symbol" w:hint="default"/>
      </w:rPr>
    </w:lvl>
    <w:lvl w:ilvl="4" w:tplc="60AE4E4E">
      <w:start w:val="1"/>
      <w:numFmt w:val="bullet"/>
      <w:lvlText w:val="o"/>
      <w:lvlJc w:val="left"/>
      <w:pPr>
        <w:ind w:left="3600" w:hanging="360"/>
      </w:pPr>
      <w:rPr>
        <w:rFonts w:ascii="Courier New" w:hAnsi="Courier New" w:hint="default"/>
      </w:rPr>
    </w:lvl>
    <w:lvl w:ilvl="5" w:tplc="5F9ECEB8">
      <w:start w:val="1"/>
      <w:numFmt w:val="bullet"/>
      <w:lvlText w:val=""/>
      <w:lvlJc w:val="left"/>
      <w:pPr>
        <w:ind w:left="4320" w:hanging="360"/>
      </w:pPr>
      <w:rPr>
        <w:rFonts w:ascii="Wingdings" w:hAnsi="Wingdings" w:hint="default"/>
      </w:rPr>
    </w:lvl>
    <w:lvl w:ilvl="6" w:tplc="0764D91A">
      <w:start w:val="1"/>
      <w:numFmt w:val="bullet"/>
      <w:lvlText w:val=""/>
      <w:lvlJc w:val="left"/>
      <w:pPr>
        <w:ind w:left="5040" w:hanging="360"/>
      </w:pPr>
      <w:rPr>
        <w:rFonts w:ascii="Symbol" w:hAnsi="Symbol" w:hint="default"/>
      </w:rPr>
    </w:lvl>
    <w:lvl w:ilvl="7" w:tplc="497457BA">
      <w:start w:val="1"/>
      <w:numFmt w:val="bullet"/>
      <w:lvlText w:val="o"/>
      <w:lvlJc w:val="left"/>
      <w:pPr>
        <w:ind w:left="5760" w:hanging="360"/>
      </w:pPr>
      <w:rPr>
        <w:rFonts w:ascii="Courier New" w:hAnsi="Courier New" w:hint="default"/>
      </w:rPr>
    </w:lvl>
    <w:lvl w:ilvl="8" w:tplc="0E52DF2A">
      <w:start w:val="1"/>
      <w:numFmt w:val="bullet"/>
      <w:lvlText w:val=""/>
      <w:lvlJc w:val="left"/>
      <w:pPr>
        <w:ind w:left="6480" w:hanging="360"/>
      </w:pPr>
      <w:rPr>
        <w:rFonts w:ascii="Wingdings" w:hAnsi="Wingdings" w:hint="default"/>
      </w:rPr>
    </w:lvl>
  </w:abstractNum>
  <w:abstractNum w:abstractNumId="4" w15:restartNumberingAfterBreak="0">
    <w:nsid w:val="25712941"/>
    <w:multiLevelType w:val="hybridMultilevel"/>
    <w:tmpl w:val="156E8AC8"/>
    <w:lvl w:ilvl="0" w:tplc="B32E6308">
      <w:start w:val="1"/>
      <w:numFmt w:val="bullet"/>
      <w:lvlText w:val=""/>
      <w:lvlJc w:val="left"/>
      <w:pPr>
        <w:ind w:left="720" w:hanging="360"/>
      </w:pPr>
      <w:rPr>
        <w:rFonts w:ascii="Symbol" w:hAnsi="Symbol" w:hint="default"/>
      </w:rPr>
    </w:lvl>
    <w:lvl w:ilvl="1" w:tplc="A77A9486">
      <w:start w:val="1"/>
      <w:numFmt w:val="bullet"/>
      <w:lvlText w:val="o"/>
      <w:lvlJc w:val="left"/>
      <w:pPr>
        <w:ind w:left="1440" w:hanging="360"/>
      </w:pPr>
      <w:rPr>
        <w:rFonts w:ascii="Courier New" w:hAnsi="Courier New" w:hint="default"/>
      </w:rPr>
    </w:lvl>
    <w:lvl w:ilvl="2" w:tplc="7BF86E12">
      <w:start w:val="1"/>
      <w:numFmt w:val="bullet"/>
      <w:lvlText w:val=""/>
      <w:lvlJc w:val="left"/>
      <w:pPr>
        <w:ind w:left="2160" w:hanging="360"/>
      </w:pPr>
      <w:rPr>
        <w:rFonts w:ascii="Wingdings" w:hAnsi="Wingdings" w:hint="default"/>
      </w:rPr>
    </w:lvl>
    <w:lvl w:ilvl="3" w:tplc="45AC2536">
      <w:start w:val="1"/>
      <w:numFmt w:val="bullet"/>
      <w:lvlText w:val=""/>
      <w:lvlJc w:val="left"/>
      <w:pPr>
        <w:ind w:left="2880" w:hanging="360"/>
      </w:pPr>
      <w:rPr>
        <w:rFonts w:ascii="Symbol" w:hAnsi="Symbol" w:hint="default"/>
      </w:rPr>
    </w:lvl>
    <w:lvl w:ilvl="4" w:tplc="FA90F150">
      <w:start w:val="1"/>
      <w:numFmt w:val="bullet"/>
      <w:lvlText w:val="o"/>
      <w:lvlJc w:val="left"/>
      <w:pPr>
        <w:ind w:left="3600" w:hanging="360"/>
      </w:pPr>
      <w:rPr>
        <w:rFonts w:ascii="Courier New" w:hAnsi="Courier New" w:hint="default"/>
      </w:rPr>
    </w:lvl>
    <w:lvl w:ilvl="5" w:tplc="2FB22C78">
      <w:start w:val="1"/>
      <w:numFmt w:val="bullet"/>
      <w:lvlText w:val=""/>
      <w:lvlJc w:val="left"/>
      <w:pPr>
        <w:ind w:left="4320" w:hanging="360"/>
      </w:pPr>
      <w:rPr>
        <w:rFonts w:ascii="Wingdings" w:hAnsi="Wingdings" w:hint="default"/>
      </w:rPr>
    </w:lvl>
    <w:lvl w:ilvl="6" w:tplc="59AEFAAE">
      <w:start w:val="1"/>
      <w:numFmt w:val="bullet"/>
      <w:lvlText w:val=""/>
      <w:lvlJc w:val="left"/>
      <w:pPr>
        <w:ind w:left="5040" w:hanging="360"/>
      </w:pPr>
      <w:rPr>
        <w:rFonts w:ascii="Symbol" w:hAnsi="Symbol" w:hint="default"/>
      </w:rPr>
    </w:lvl>
    <w:lvl w:ilvl="7" w:tplc="A5E242CE">
      <w:start w:val="1"/>
      <w:numFmt w:val="bullet"/>
      <w:lvlText w:val="o"/>
      <w:lvlJc w:val="left"/>
      <w:pPr>
        <w:ind w:left="5760" w:hanging="360"/>
      </w:pPr>
      <w:rPr>
        <w:rFonts w:ascii="Courier New" w:hAnsi="Courier New" w:hint="default"/>
      </w:rPr>
    </w:lvl>
    <w:lvl w:ilvl="8" w:tplc="3EBE606C">
      <w:start w:val="1"/>
      <w:numFmt w:val="bullet"/>
      <w:lvlText w:val=""/>
      <w:lvlJc w:val="left"/>
      <w:pPr>
        <w:ind w:left="6480" w:hanging="360"/>
      </w:pPr>
      <w:rPr>
        <w:rFonts w:ascii="Wingdings" w:hAnsi="Wingdings" w:hint="default"/>
      </w:rPr>
    </w:lvl>
  </w:abstractNum>
  <w:abstractNum w:abstractNumId="5" w15:restartNumberingAfterBreak="0">
    <w:nsid w:val="35AD8A6A"/>
    <w:multiLevelType w:val="hybridMultilevel"/>
    <w:tmpl w:val="4F6AF122"/>
    <w:lvl w:ilvl="0" w:tplc="51268F2E">
      <w:start w:val="1"/>
      <w:numFmt w:val="decimal"/>
      <w:lvlText w:val="%1)"/>
      <w:lvlJc w:val="left"/>
      <w:pPr>
        <w:ind w:left="720" w:hanging="360"/>
      </w:pPr>
    </w:lvl>
    <w:lvl w:ilvl="1" w:tplc="854AFC08">
      <w:start w:val="1"/>
      <w:numFmt w:val="lowerLetter"/>
      <w:lvlText w:val="%2."/>
      <w:lvlJc w:val="left"/>
      <w:pPr>
        <w:ind w:left="1440" w:hanging="360"/>
      </w:pPr>
    </w:lvl>
    <w:lvl w:ilvl="2" w:tplc="8C948690">
      <w:start w:val="1"/>
      <w:numFmt w:val="lowerRoman"/>
      <w:lvlText w:val="%3."/>
      <w:lvlJc w:val="right"/>
      <w:pPr>
        <w:ind w:left="2160" w:hanging="180"/>
      </w:pPr>
    </w:lvl>
    <w:lvl w:ilvl="3" w:tplc="BA90D6A0">
      <w:start w:val="1"/>
      <w:numFmt w:val="decimal"/>
      <w:lvlText w:val="%4."/>
      <w:lvlJc w:val="left"/>
      <w:pPr>
        <w:ind w:left="2880" w:hanging="360"/>
      </w:pPr>
    </w:lvl>
    <w:lvl w:ilvl="4" w:tplc="603EB16C">
      <w:start w:val="1"/>
      <w:numFmt w:val="lowerLetter"/>
      <w:lvlText w:val="%5."/>
      <w:lvlJc w:val="left"/>
      <w:pPr>
        <w:ind w:left="3600" w:hanging="360"/>
      </w:pPr>
    </w:lvl>
    <w:lvl w:ilvl="5" w:tplc="FEA21B66">
      <w:start w:val="1"/>
      <w:numFmt w:val="lowerRoman"/>
      <w:lvlText w:val="%6."/>
      <w:lvlJc w:val="right"/>
      <w:pPr>
        <w:ind w:left="4320" w:hanging="180"/>
      </w:pPr>
    </w:lvl>
    <w:lvl w:ilvl="6" w:tplc="822AF112">
      <w:start w:val="1"/>
      <w:numFmt w:val="decimal"/>
      <w:lvlText w:val="%7."/>
      <w:lvlJc w:val="left"/>
      <w:pPr>
        <w:ind w:left="5040" w:hanging="360"/>
      </w:pPr>
    </w:lvl>
    <w:lvl w:ilvl="7" w:tplc="D1FA1BCA">
      <w:start w:val="1"/>
      <w:numFmt w:val="lowerLetter"/>
      <w:lvlText w:val="%8."/>
      <w:lvlJc w:val="left"/>
      <w:pPr>
        <w:ind w:left="5760" w:hanging="360"/>
      </w:pPr>
    </w:lvl>
    <w:lvl w:ilvl="8" w:tplc="7C94D0F8">
      <w:start w:val="1"/>
      <w:numFmt w:val="lowerRoman"/>
      <w:lvlText w:val="%9."/>
      <w:lvlJc w:val="right"/>
      <w:pPr>
        <w:ind w:left="6480" w:hanging="180"/>
      </w:pPr>
    </w:lvl>
  </w:abstractNum>
  <w:abstractNum w:abstractNumId="6" w15:restartNumberingAfterBreak="0">
    <w:nsid w:val="3AD508DF"/>
    <w:multiLevelType w:val="hybridMultilevel"/>
    <w:tmpl w:val="45F42C6C"/>
    <w:lvl w:ilvl="0" w:tplc="9354842A">
      <w:start w:val="1"/>
      <w:numFmt w:val="bullet"/>
      <w:lvlText w:val=""/>
      <w:lvlJc w:val="left"/>
      <w:pPr>
        <w:ind w:left="720" w:hanging="360"/>
      </w:pPr>
      <w:rPr>
        <w:rFonts w:ascii="Symbol" w:hAnsi="Symbol" w:hint="default"/>
      </w:rPr>
    </w:lvl>
    <w:lvl w:ilvl="1" w:tplc="BAEC9218">
      <w:start w:val="1"/>
      <w:numFmt w:val="bullet"/>
      <w:lvlText w:val="o"/>
      <w:lvlJc w:val="left"/>
      <w:pPr>
        <w:ind w:left="1440" w:hanging="360"/>
      </w:pPr>
      <w:rPr>
        <w:rFonts w:ascii="Courier New" w:hAnsi="Courier New" w:hint="default"/>
      </w:rPr>
    </w:lvl>
    <w:lvl w:ilvl="2" w:tplc="4562511E">
      <w:start w:val="1"/>
      <w:numFmt w:val="bullet"/>
      <w:lvlText w:val=""/>
      <w:lvlJc w:val="left"/>
      <w:pPr>
        <w:ind w:left="2160" w:hanging="360"/>
      </w:pPr>
      <w:rPr>
        <w:rFonts w:ascii="Wingdings" w:hAnsi="Wingdings" w:hint="default"/>
      </w:rPr>
    </w:lvl>
    <w:lvl w:ilvl="3" w:tplc="40881944">
      <w:start w:val="1"/>
      <w:numFmt w:val="bullet"/>
      <w:lvlText w:val=""/>
      <w:lvlJc w:val="left"/>
      <w:pPr>
        <w:ind w:left="2880" w:hanging="360"/>
      </w:pPr>
      <w:rPr>
        <w:rFonts w:ascii="Symbol" w:hAnsi="Symbol" w:hint="default"/>
      </w:rPr>
    </w:lvl>
    <w:lvl w:ilvl="4" w:tplc="C436C740">
      <w:start w:val="1"/>
      <w:numFmt w:val="bullet"/>
      <w:lvlText w:val="o"/>
      <w:lvlJc w:val="left"/>
      <w:pPr>
        <w:ind w:left="3600" w:hanging="360"/>
      </w:pPr>
      <w:rPr>
        <w:rFonts w:ascii="Courier New" w:hAnsi="Courier New" w:hint="default"/>
      </w:rPr>
    </w:lvl>
    <w:lvl w:ilvl="5" w:tplc="7A1641DE">
      <w:start w:val="1"/>
      <w:numFmt w:val="bullet"/>
      <w:lvlText w:val=""/>
      <w:lvlJc w:val="left"/>
      <w:pPr>
        <w:ind w:left="4320" w:hanging="360"/>
      </w:pPr>
      <w:rPr>
        <w:rFonts w:ascii="Wingdings" w:hAnsi="Wingdings" w:hint="default"/>
      </w:rPr>
    </w:lvl>
    <w:lvl w:ilvl="6" w:tplc="39A865FC">
      <w:start w:val="1"/>
      <w:numFmt w:val="bullet"/>
      <w:lvlText w:val=""/>
      <w:lvlJc w:val="left"/>
      <w:pPr>
        <w:ind w:left="5040" w:hanging="360"/>
      </w:pPr>
      <w:rPr>
        <w:rFonts w:ascii="Symbol" w:hAnsi="Symbol" w:hint="default"/>
      </w:rPr>
    </w:lvl>
    <w:lvl w:ilvl="7" w:tplc="0DC0EBB6">
      <w:start w:val="1"/>
      <w:numFmt w:val="bullet"/>
      <w:lvlText w:val="o"/>
      <w:lvlJc w:val="left"/>
      <w:pPr>
        <w:ind w:left="5760" w:hanging="360"/>
      </w:pPr>
      <w:rPr>
        <w:rFonts w:ascii="Courier New" w:hAnsi="Courier New" w:hint="default"/>
      </w:rPr>
    </w:lvl>
    <w:lvl w:ilvl="8" w:tplc="31C47D4A">
      <w:start w:val="1"/>
      <w:numFmt w:val="bullet"/>
      <w:lvlText w:val=""/>
      <w:lvlJc w:val="left"/>
      <w:pPr>
        <w:ind w:left="6480" w:hanging="360"/>
      </w:pPr>
      <w:rPr>
        <w:rFonts w:ascii="Wingdings" w:hAnsi="Wingdings" w:hint="default"/>
      </w:rPr>
    </w:lvl>
  </w:abstractNum>
  <w:abstractNum w:abstractNumId="7" w15:restartNumberingAfterBreak="0">
    <w:nsid w:val="3E564A05"/>
    <w:multiLevelType w:val="hybridMultilevel"/>
    <w:tmpl w:val="B73614C6"/>
    <w:lvl w:ilvl="0" w:tplc="6FD26BE8">
      <w:start w:val="1"/>
      <w:numFmt w:val="bullet"/>
      <w:lvlText w:val=""/>
      <w:lvlJc w:val="left"/>
      <w:pPr>
        <w:ind w:left="1080" w:hanging="360"/>
      </w:pPr>
      <w:rPr>
        <w:rFonts w:ascii="Symbol" w:hAnsi="Symbol" w:hint="default"/>
      </w:rPr>
    </w:lvl>
    <w:lvl w:ilvl="1" w:tplc="17FA4046">
      <w:start w:val="1"/>
      <w:numFmt w:val="bullet"/>
      <w:lvlText w:val="o"/>
      <w:lvlJc w:val="left"/>
      <w:pPr>
        <w:ind w:left="1800" w:hanging="360"/>
      </w:pPr>
      <w:rPr>
        <w:rFonts w:ascii="Courier New" w:hAnsi="Courier New" w:hint="default"/>
      </w:rPr>
    </w:lvl>
    <w:lvl w:ilvl="2" w:tplc="43C088DC">
      <w:start w:val="1"/>
      <w:numFmt w:val="bullet"/>
      <w:lvlText w:val=""/>
      <w:lvlJc w:val="left"/>
      <w:pPr>
        <w:ind w:left="2520" w:hanging="360"/>
      </w:pPr>
      <w:rPr>
        <w:rFonts w:ascii="Wingdings" w:hAnsi="Wingdings" w:hint="default"/>
      </w:rPr>
    </w:lvl>
    <w:lvl w:ilvl="3" w:tplc="E2F6933A">
      <w:start w:val="1"/>
      <w:numFmt w:val="bullet"/>
      <w:lvlText w:val=""/>
      <w:lvlJc w:val="left"/>
      <w:pPr>
        <w:ind w:left="3240" w:hanging="360"/>
      </w:pPr>
      <w:rPr>
        <w:rFonts w:ascii="Symbol" w:hAnsi="Symbol" w:hint="default"/>
      </w:rPr>
    </w:lvl>
    <w:lvl w:ilvl="4" w:tplc="7BF6E85E">
      <w:start w:val="1"/>
      <w:numFmt w:val="bullet"/>
      <w:lvlText w:val="o"/>
      <w:lvlJc w:val="left"/>
      <w:pPr>
        <w:ind w:left="3960" w:hanging="360"/>
      </w:pPr>
      <w:rPr>
        <w:rFonts w:ascii="Courier New" w:hAnsi="Courier New" w:hint="default"/>
      </w:rPr>
    </w:lvl>
    <w:lvl w:ilvl="5" w:tplc="F06E70D2">
      <w:start w:val="1"/>
      <w:numFmt w:val="bullet"/>
      <w:lvlText w:val=""/>
      <w:lvlJc w:val="left"/>
      <w:pPr>
        <w:ind w:left="4680" w:hanging="360"/>
      </w:pPr>
      <w:rPr>
        <w:rFonts w:ascii="Wingdings" w:hAnsi="Wingdings" w:hint="default"/>
      </w:rPr>
    </w:lvl>
    <w:lvl w:ilvl="6" w:tplc="8EF268E2">
      <w:start w:val="1"/>
      <w:numFmt w:val="bullet"/>
      <w:lvlText w:val=""/>
      <w:lvlJc w:val="left"/>
      <w:pPr>
        <w:ind w:left="5400" w:hanging="360"/>
      </w:pPr>
      <w:rPr>
        <w:rFonts w:ascii="Symbol" w:hAnsi="Symbol" w:hint="default"/>
      </w:rPr>
    </w:lvl>
    <w:lvl w:ilvl="7" w:tplc="19CAD5F6">
      <w:start w:val="1"/>
      <w:numFmt w:val="bullet"/>
      <w:lvlText w:val="o"/>
      <w:lvlJc w:val="left"/>
      <w:pPr>
        <w:ind w:left="6120" w:hanging="360"/>
      </w:pPr>
      <w:rPr>
        <w:rFonts w:ascii="Courier New" w:hAnsi="Courier New" w:hint="default"/>
      </w:rPr>
    </w:lvl>
    <w:lvl w:ilvl="8" w:tplc="C364646A">
      <w:start w:val="1"/>
      <w:numFmt w:val="bullet"/>
      <w:lvlText w:val=""/>
      <w:lvlJc w:val="left"/>
      <w:pPr>
        <w:ind w:left="6840" w:hanging="360"/>
      </w:pPr>
      <w:rPr>
        <w:rFonts w:ascii="Wingdings" w:hAnsi="Wingdings" w:hint="default"/>
      </w:rPr>
    </w:lvl>
  </w:abstractNum>
  <w:abstractNum w:abstractNumId="8" w15:restartNumberingAfterBreak="0">
    <w:nsid w:val="49150462"/>
    <w:multiLevelType w:val="hybridMultilevel"/>
    <w:tmpl w:val="5582AD2C"/>
    <w:lvl w:ilvl="0" w:tplc="254AD176">
      <w:start w:val="1"/>
      <w:numFmt w:val="decimal"/>
      <w:lvlText w:val="%1)"/>
      <w:lvlJc w:val="left"/>
      <w:pPr>
        <w:ind w:left="720" w:hanging="360"/>
      </w:pPr>
    </w:lvl>
    <w:lvl w:ilvl="1" w:tplc="24287740">
      <w:start w:val="1"/>
      <w:numFmt w:val="lowerLetter"/>
      <w:lvlText w:val="%2."/>
      <w:lvlJc w:val="left"/>
      <w:pPr>
        <w:ind w:left="1440" w:hanging="360"/>
      </w:pPr>
    </w:lvl>
    <w:lvl w:ilvl="2" w:tplc="2C4A5F42">
      <w:start w:val="1"/>
      <w:numFmt w:val="lowerRoman"/>
      <w:lvlText w:val="%3."/>
      <w:lvlJc w:val="right"/>
      <w:pPr>
        <w:ind w:left="2160" w:hanging="180"/>
      </w:pPr>
    </w:lvl>
    <w:lvl w:ilvl="3" w:tplc="CF94DCFE">
      <w:start w:val="1"/>
      <w:numFmt w:val="decimal"/>
      <w:lvlText w:val="%4."/>
      <w:lvlJc w:val="left"/>
      <w:pPr>
        <w:ind w:left="2880" w:hanging="360"/>
      </w:pPr>
    </w:lvl>
    <w:lvl w:ilvl="4" w:tplc="84F66524">
      <w:start w:val="1"/>
      <w:numFmt w:val="lowerLetter"/>
      <w:lvlText w:val="%5."/>
      <w:lvlJc w:val="left"/>
      <w:pPr>
        <w:ind w:left="3600" w:hanging="360"/>
      </w:pPr>
    </w:lvl>
    <w:lvl w:ilvl="5" w:tplc="7CDEED10">
      <w:start w:val="1"/>
      <w:numFmt w:val="lowerRoman"/>
      <w:lvlText w:val="%6."/>
      <w:lvlJc w:val="right"/>
      <w:pPr>
        <w:ind w:left="4320" w:hanging="180"/>
      </w:pPr>
    </w:lvl>
    <w:lvl w:ilvl="6" w:tplc="04324A62">
      <w:start w:val="1"/>
      <w:numFmt w:val="decimal"/>
      <w:lvlText w:val="%7."/>
      <w:lvlJc w:val="left"/>
      <w:pPr>
        <w:ind w:left="5040" w:hanging="360"/>
      </w:pPr>
    </w:lvl>
    <w:lvl w:ilvl="7" w:tplc="E03C11AA">
      <w:start w:val="1"/>
      <w:numFmt w:val="lowerLetter"/>
      <w:lvlText w:val="%8."/>
      <w:lvlJc w:val="left"/>
      <w:pPr>
        <w:ind w:left="5760" w:hanging="360"/>
      </w:pPr>
    </w:lvl>
    <w:lvl w:ilvl="8" w:tplc="1FDA439C">
      <w:start w:val="1"/>
      <w:numFmt w:val="lowerRoman"/>
      <w:lvlText w:val="%9."/>
      <w:lvlJc w:val="right"/>
      <w:pPr>
        <w:ind w:left="6480" w:hanging="180"/>
      </w:pPr>
    </w:lvl>
  </w:abstractNum>
  <w:abstractNum w:abstractNumId="9" w15:restartNumberingAfterBreak="0">
    <w:nsid w:val="4956A16B"/>
    <w:multiLevelType w:val="hybridMultilevel"/>
    <w:tmpl w:val="2ACC4CC0"/>
    <w:lvl w:ilvl="0" w:tplc="E674841C">
      <w:start w:val="1"/>
      <w:numFmt w:val="decimal"/>
      <w:lvlText w:val="%1)"/>
      <w:lvlJc w:val="left"/>
      <w:pPr>
        <w:ind w:left="1080" w:hanging="360"/>
      </w:pPr>
    </w:lvl>
    <w:lvl w:ilvl="1" w:tplc="BF849E30">
      <w:start w:val="1"/>
      <w:numFmt w:val="lowerLetter"/>
      <w:lvlText w:val="%2."/>
      <w:lvlJc w:val="left"/>
      <w:pPr>
        <w:ind w:left="1800" w:hanging="360"/>
      </w:pPr>
    </w:lvl>
    <w:lvl w:ilvl="2" w:tplc="00DEC14E">
      <w:start w:val="1"/>
      <w:numFmt w:val="lowerRoman"/>
      <w:lvlText w:val="%3."/>
      <w:lvlJc w:val="right"/>
      <w:pPr>
        <w:ind w:left="2520" w:hanging="180"/>
      </w:pPr>
    </w:lvl>
    <w:lvl w:ilvl="3" w:tplc="88A493B0">
      <w:start w:val="1"/>
      <w:numFmt w:val="decimal"/>
      <w:lvlText w:val="%4."/>
      <w:lvlJc w:val="left"/>
      <w:pPr>
        <w:ind w:left="3240" w:hanging="360"/>
      </w:pPr>
    </w:lvl>
    <w:lvl w:ilvl="4" w:tplc="6EC88044">
      <w:start w:val="1"/>
      <w:numFmt w:val="lowerLetter"/>
      <w:lvlText w:val="%5."/>
      <w:lvlJc w:val="left"/>
      <w:pPr>
        <w:ind w:left="3960" w:hanging="360"/>
      </w:pPr>
    </w:lvl>
    <w:lvl w:ilvl="5" w:tplc="401003F2">
      <w:start w:val="1"/>
      <w:numFmt w:val="lowerRoman"/>
      <w:lvlText w:val="%6."/>
      <w:lvlJc w:val="right"/>
      <w:pPr>
        <w:ind w:left="4680" w:hanging="180"/>
      </w:pPr>
    </w:lvl>
    <w:lvl w:ilvl="6" w:tplc="AB28B56C">
      <w:start w:val="1"/>
      <w:numFmt w:val="decimal"/>
      <w:lvlText w:val="%7."/>
      <w:lvlJc w:val="left"/>
      <w:pPr>
        <w:ind w:left="5400" w:hanging="360"/>
      </w:pPr>
    </w:lvl>
    <w:lvl w:ilvl="7" w:tplc="7B50091E">
      <w:start w:val="1"/>
      <w:numFmt w:val="lowerLetter"/>
      <w:lvlText w:val="%8."/>
      <w:lvlJc w:val="left"/>
      <w:pPr>
        <w:ind w:left="6120" w:hanging="360"/>
      </w:pPr>
    </w:lvl>
    <w:lvl w:ilvl="8" w:tplc="13BE9D7E">
      <w:start w:val="1"/>
      <w:numFmt w:val="lowerRoman"/>
      <w:lvlText w:val="%9."/>
      <w:lvlJc w:val="right"/>
      <w:pPr>
        <w:ind w:left="6840" w:hanging="180"/>
      </w:pPr>
    </w:lvl>
  </w:abstractNum>
  <w:abstractNum w:abstractNumId="10" w15:restartNumberingAfterBreak="0">
    <w:nsid w:val="5912DCF7"/>
    <w:multiLevelType w:val="hybridMultilevel"/>
    <w:tmpl w:val="26480BD4"/>
    <w:lvl w:ilvl="0" w:tplc="2924D8D8">
      <w:start w:val="1"/>
      <w:numFmt w:val="decimal"/>
      <w:lvlText w:val="%1)"/>
      <w:lvlJc w:val="left"/>
      <w:pPr>
        <w:ind w:left="1080" w:hanging="360"/>
      </w:pPr>
    </w:lvl>
    <w:lvl w:ilvl="1" w:tplc="791EE66C">
      <w:start w:val="1"/>
      <w:numFmt w:val="lowerLetter"/>
      <w:lvlText w:val="%2."/>
      <w:lvlJc w:val="left"/>
      <w:pPr>
        <w:ind w:left="1800" w:hanging="360"/>
      </w:pPr>
    </w:lvl>
    <w:lvl w:ilvl="2" w:tplc="46C66DCE">
      <w:start w:val="1"/>
      <w:numFmt w:val="lowerRoman"/>
      <w:lvlText w:val="%3."/>
      <w:lvlJc w:val="right"/>
      <w:pPr>
        <w:ind w:left="2520" w:hanging="180"/>
      </w:pPr>
    </w:lvl>
    <w:lvl w:ilvl="3" w:tplc="CF96370A">
      <w:start w:val="1"/>
      <w:numFmt w:val="decimal"/>
      <w:lvlText w:val="%4."/>
      <w:lvlJc w:val="left"/>
      <w:pPr>
        <w:ind w:left="3240" w:hanging="360"/>
      </w:pPr>
    </w:lvl>
    <w:lvl w:ilvl="4" w:tplc="D700A904">
      <w:start w:val="1"/>
      <w:numFmt w:val="lowerLetter"/>
      <w:lvlText w:val="%5."/>
      <w:lvlJc w:val="left"/>
      <w:pPr>
        <w:ind w:left="3960" w:hanging="360"/>
      </w:pPr>
    </w:lvl>
    <w:lvl w:ilvl="5" w:tplc="87CC026A">
      <w:start w:val="1"/>
      <w:numFmt w:val="lowerRoman"/>
      <w:lvlText w:val="%6."/>
      <w:lvlJc w:val="right"/>
      <w:pPr>
        <w:ind w:left="4680" w:hanging="180"/>
      </w:pPr>
    </w:lvl>
    <w:lvl w:ilvl="6" w:tplc="D80AAC76">
      <w:start w:val="1"/>
      <w:numFmt w:val="decimal"/>
      <w:lvlText w:val="%7."/>
      <w:lvlJc w:val="left"/>
      <w:pPr>
        <w:ind w:left="5400" w:hanging="360"/>
      </w:pPr>
    </w:lvl>
    <w:lvl w:ilvl="7" w:tplc="A97C7F48">
      <w:start w:val="1"/>
      <w:numFmt w:val="lowerLetter"/>
      <w:lvlText w:val="%8."/>
      <w:lvlJc w:val="left"/>
      <w:pPr>
        <w:ind w:left="6120" w:hanging="360"/>
      </w:pPr>
    </w:lvl>
    <w:lvl w:ilvl="8" w:tplc="8E34082E">
      <w:start w:val="1"/>
      <w:numFmt w:val="lowerRoman"/>
      <w:lvlText w:val="%9."/>
      <w:lvlJc w:val="right"/>
      <w:pPr>
        <w:ind w:left="6840" w:hanging="180"/>
      </w:pPr>
    </w:lvl>
  </w:abstractNum>
  <w:abstractNum w:abstractNumId="11" w15:restartNumberingAfterBreak="0">
    <w:nsid w:val="6C73E223"/>
    <w:multiLevelType w:val="hybridMultilevel"/>
    <w:tmpl w:val="FD9049A2"/>
    <w:lvl w:ilvl="0" w:tplc="6206E752">
      <w:start w:val="1"/>
      <w:numFmt w:val="decimal"/>
      <w:lvlText w:val="%1)"/>
      <w:lvlJc w:val="left"/>
      <w:pPr>
        <w:ind w:left="720" w:hanging="360"/>
      </w:pPr>
    </w:lvl>
    <w:lvl w:ilvl="1" w:tplc="D9C2776C">
      <w:start w:val="1"/>
      <w:numFmt w:val="lowerLetter"/>
      <w:lvlText w:val="%2."/>
      <w:lvlJc w:val="left"/>
      <w:pPr>
        <w:ind w:left="1440" w:hanging="360"/>
      </w:pPr>
    </w:lvl>
    <w:lvl w:ilvl="2" w:tplc="FFA61B0E">
      <w:start w:val="1"/>
      <w:numFmt w:val="lowerRoman"/>
      <w:lvlText w:val="%3."/>
      <w:lvlJc w:val="right"/>
      <w:pPr>
        <w:ind w:left="2160" w:hanging="180"/>
      </w:pPr>
    </w:lvl>
    <w:lvl w:ilvl="3" w:tplc="4656A3AA">
      <w:start w:val="1"/>
      <w:numFmt w:val="decimal"/>
      <w:lvlText w:val="%4."/>
      <w:lvlJc w:val="left"/>
      <w:pPr>
        <w:ind w:left="2880" w:hanging="360"/>
      </w:pPr>
    </w:lvl>
    <w:lvl w:ilvl="4" w:tplc="3A28770A">
      <w:start w:val="1"/>
      <w:numFmt w:val="lowerLetter"/>
      <w:lvlText w:val="%5."/>
      <w:lvlJc w:val="left"/>
      <w:pPr>
        <w:ind w:left="3600" w:hanging="360"/>
      </w:pPr>
    </w:lvl>
    <w:lvl w:ilvl="5" w:tplc="2758B6D6">
      <w:start w:val="1"/>
      <w:numFmt w:val="lowerRoman"/>
      <w:lvlText w:val="%6."/>
      <w:lvlJc w:val="right"/>
      <w:pPr>
        <w:ind w:left="4320" w:hanging="180"/>
      </w:pPr>
    </w:lvl>
    <w:lvl w:ilvl="6" w:tplc="DD34C412">
      <w:start w:val="1"/>
      <w:numFmt w:val="decimal"/>
      <w:lvlText w:val="%7."/>
      <w:lvlJc w:val="left"/>
      <w:pPr>
        <w:ind w:left="5040" w:hanging="360"/>
      </w:pPr>
    </w:lvl>
    <w:lvl w:ilvl="7" w:tplc="84FC263E">
      <w:start w:val="1"/>
      <w:numFmt w:val="lowerLetter"/>
      <w:lvlText w:val="%8."/>
      <w:lvlJc w:val="left"/>
      <w:pPr>
        <w:ind w:left="5760" w:hanging="360"/>
      </w:pPr>
    </w:lvl>
    <w:lvl w:ilvl="8" w:tplc="97369B64">
      <w:start w:val="1"/>
      <w:numFmt w:val="lowerRoman"/>
      <w:lvlText w:val="%9."/>
      <w:lvlJc w:val="right"/>
      <w:pPr>
        <w:ind w:left="6480" w:hanging="180"/>
      </w:pPr>
    </w:lvl>
  </w:abstractNum>
  <w:num w:numId="1" w16cid:durableId="387848398">
    <w:abstractNumId w:val="2"/>
  </w:num>
  <w:num w:numId="2" w16cid:durableId="418990294">
    <w:abstractNumId w:val="10"/>
  </w:num>
  <w:num w:numId="3" w16cid:durableId="1895847752">
    <w:abstractNumId w:val="1"/>
  </w:num>
  <w:num w:numId="4" w16cid:durableId="1494180834">
    <w:abstractNumId w:val="8"/>
  </w:num>
  <w:num w:numId="5" w16cid:durableId="1304382708">
    <w:abstractNumId w:val="11"/>
  </w:num>
  <w:num w:numId="6" w16cid:durableId="552886882">
    <w:abstractNumId w:val="9"/>
  </w:num>
  <w:num w:numId="7" w16cid:durableId="631252219">
    <w:abstractNumId w:val="0"/>
  </w:num>
  <w:num w:numId="8" w16cid:durableId="1978797150">
    <w:abstractNumId w:val="7"/>
  </w:num>
  <w:num w:numId="9" w16cid:durableId="38943706">
    <w:abstractNumId w:val="5"/>
  </w:num>
  <w:num w:numId="10" w16cid:durableId="412774915">
    <w:abstractNumId w:val="4"/>
  </w:num>
  <w:num w:numId="11" w16cid:durableId="1211646449">
    <w:abstractNumId w:val="3"/>
  </w:num>
  <w:num w:numId="12" w16cid:durableId="684358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C29F0"/>
    <w:rsid w:val="000028F2"/>
    <w:rsid w:val="003D6739"/>
    <w:rsid w:val="004D5794"/>
    <w:rsid w:val="005D289E"/>
    <w:rsid w:val="00B27871"/>
    <w:rsid w:val="00CC1202"/>
    <w:rsid w:val="00DF8280"/>
    <w:rsid w:val="00E9D190"/>
    <w:rsid w:val="010C3EB1"/>
    <w:rsid w:val="014C345D"/>
    <w:rsid w:val="0160D41D"/>
    <w:rsid w:val="01AADD79"/>
    <w:rsid w:val="01CB6091"/>
    <w:rsid w:val="01E6E8FE"/>
    <w:rsid w:val="01F139FD"/>
    <w:rsid w:val="0213F062"/>
    <w:rsid w:val="026D0CFC"/>
    <w:rsid w:val="02A66AA0"/>
    <w:rsid w:val="02BA39CC"/>
    <w:rsid w:val="02CB4205"/>
    <w:rsid w:val="02CDF2C9"/>
    <w:rsid w:val="0314679F"/>
    <w:rsid w:val="031B98F0"/>
    <w:rsid w:val="03370B9B"/>
    <w:rsid w:val="0358BAD2"/>
    <w:rsid w:val="03AE87EB"/>
    <w:rsid w:val="03D8259C"/>
    <w:rsid w:val="040B855E"/>
    <w:rsid w:val="043E4EB1"/>
    <w:rsid w:val="0448C745"/>
    <w:rsid w:val="04666967"/>
    <w:rsid w:val="04680960"/>
    <w:rsid w:val="0482FC49"/>
    <w:rsid w:val="0483EE7A"/>
    <w:rsid w:val="04AA199A"/>
    <w:rsid w:val="04C6673A"/>
    <w:rsid w:val="04DF32BB"/>
    <w:rsid w:val="050162D0"/>
    <w:rsid w:val="050949D9"/>
    <w:rsid w:val="0520D878"/>
    <w:rsid w:val="052FFBFC"/>
    <w:rsid w:val="053784DD"/>
    <w:rsid w:val="054FD36B"/>
    <w:rsid w:val="0593276F"/>
    <w:rsid w:val="05C389D0"/>
    <w:rsid w:val="05C5AE68"/>
    <w:rsid w:val="05C9AF62"/>
    <w:rsid w:val="05D23ABA"/>
    <w:rsid w:val="05D6752D"/>
    <w:rsid w:val="05DAA6F4"/>
    <w:rsid w:val="062EF20D"/>
    <w:rsid w:val="06BD5275"/>
    <w:rsid w:val="06E3A5C7"/>
    <w:rsid w:val="07035E46"/>
    <w:rsid w:val="0755E942"/>
    <w:rsid w:val="07AEB22D"/>
    <w:rsid w:val="07C4E01A"/>
    <w:rsid w:val="0841B119"/>
    <w:rsid w:val="087015CF"/>
    <w:rsid w:val="087F4B70"/>
    <w:rsid w:val="08D88F92"/>
    <w:rsid w:val="091E8C07"/>
    <w:rsid w:val="0925BFD4"/>
    <w:rsid w:val="096627BF"/>
    <w:rsid w:val="09B73821"/>
    <w:rsid w:val="09C7EE3A"/>
    <w:rsid w:val="09D48C8C"/>
    <w:rsid w:val="09D61152"/>
    <w:rsid w:val="0A001714"/>
    <w:rsid w:val="0A0CAC63"/>
    <w:rsid w:val="0A67C376"/>
    <w:rsid w:val="0A94FB81"/>
    <w:rsid w:val="0AA037E8"/>
    <w:rsid w:val="0ACAA8C8"/>
    <w:rsid w:val="0B301732"/>
    <w:rsid w:val="0B59F575"/>
    <w:rsid w:val="0B6F54DC"/>
    <w:rsid w:val="0B80C777"/>
    <w:rsid w:val="0B826695"/>
    <w:rsid w:val="0B95B81B"/>
    <w:rsid w:val="0BEBD1E7"/>
    <w:rsid w:val="0C03E0E9"/>
    <w:rsid w:val="0C4E4059"/>
    <w:rsid w:val="0C75D675"/>
    <w:rsid w:val="0C8C5CD5"/>
    <w:rsid w:val="0CA4CDC7"/>
    <w:rsid w:val="0D675637"/>
    <w:rsid w:val="0DB4069F"/>
    <w:rsid w:val="0DBEE950"/>
    <w:rsid w:val="0E163ECB"/>
    <w:rsid w:val="0E235B5E"/>
    <w:rsid w:val="0E2DC407"/>
    <w:rsid w:val="0E5770ED"/>
    <w:rsid w:val="0E669909"/>
    <w:rsid w:val="0E6C0308"/>
    <w:rsid w:val="0EAEFD22"/>
    <w:rsid w:val="0EC39C7E"/>
    <w:rsid w:val="0F28D467"/>
    <w:rsid w:val="0F55D3CF"/>
    <w:rsid w:val="0F9401A2"/>
    <w:rsid w:val="0F981DA3"/>
    <w:rsid w:val="0FB7AF8D"/>
    <w:rsid w:val="0FBF2BBF"/>
    <w:rsid w:val="10038381"/>
    <w:rsid w:val="1030E0F6"/>
    <w:rsid w:val="10517E87"/>
    <w:rsid w:val="108BC3F6"/>
    <w:rsid w:val="10AB2416"/>
    <w:rsid w:val="10D7D2AA"/>
    <w:rsid w:val="110CC8FE"/>
    <w:rsid w:val="11215E1B"/>
    <w:rsid w:val="116A7D15"/>
    <w:rsid w:val="11769C3F"/>
    <w:rsid w:val="1194D620"/>
    <w:rsid w:val="11A26573"/>
    <w:rsid w:val="11A89FA6"/>
    <w:rsid w:val="11ACC17A"/>
    <w:rsid w:val="11D4CF08"/>
    <w:rsid w:val="11DB6059"/>
    <w:rsid w:val="11F1A084"/>
    <w:rsid w:val="12361A71"/>
    <w:rsid w:val="1278C659"/>
    <w:rsid w:val="12999CED"/>
    <w:rsid w:val="12A1B537"/>
    <w:rsid w:val="12A24B43"/>
    <w:rsid w:val="12A8AFCD"/>
    <w:rsid w:val="12CA5AAD"/>
    <w:rsid w:val="131532B5"/>
    <w:rsid w:val="131A1B9B"/>
    <w:rsid w:val="136FCB6A"/>
    <w:rsid w:val="13A0B4A8"/>
    <w:rsid w:val="13A4C1EB"/>
    <w:rsid w:val="13AF3EA2"/>
    <w:rsid w:val="13C1EB00"/>
    <w:rsid w:val="13C60918"/>
    <w:rsid w:val="140976E8"/>
    <w:rsid w:val="141F4470"/>
    <w:rsid w:val="142BBC2A"/>
    <w:rsid w:val="14AD0FCE"/>
    <w:rsid w:val="14E90B3B"/>
    <w:rsid w:val="15042BB1"/>
    <w:rsid w:val="15A6F78D"/>
    <w:rsid w:val="15AD7BB3"/>
    <w:rsid w:val="15C2D410"/>
    <w:rsid w:val="15D93CB1"/>
    <w:rsid w:val="1601C9EF"/>
    <w:rsid w:val="166A0B4A"/>
    <w:rsid w:val="166A67B5"/>
    <w:rsid w:val="16703F04"/>
    <w:rsid w:val="167ABAFB"/>
    <w:rsid w:val="167CCEC2"/>
    <w:rsid w:val="16F812C5"/>
    <w:rsid w:val="1723977E"/>
    <w:rsid w:val="17443274"/>
    <w:rsid w:val="17B3FD29"/>
    <w:rsid w:val="17BD4423"/>
    <w:rsid w:val="17DE97D5"/>
    <w:rsid w:val="18259A23"/>
    <w:rsid w:val="186D1222"/>
    <w:rsid w:val="189F3ACA"/>
    <w:rsid w:val="18A8CD3D"/>
    <w:rsid w:val="18B7F880"/>
    <w:rsid w:val="18BDCB3B"/>
    <w:rsid w:val="18D0EEA2"/>
    <w:rsid w:val="18FFDB89"/>
    <w:rsid w:val="190E0DF1"/>
    <w:rsid w:val="19814104"/>
    <w:rsid w:val="19BF3CB3"/>
    <w:rsid w:val="19C861C3"/>
    <w:rsid w:val="19CF01A6"/>
    <w:rsid w:val="19D01B29"/>
    <w:rsid w:val="1A263432"/>
    <w:rsid w:val="1A573B49"/>
    <w:rsid w:val="1A9EB358"/>
    <w:rsid w:val="1AA0C4C8"/>
    <w:rsid w:val="1AA1BA39"/>
    <w:rsid w:val="1B59E12C"/>
    <w:rsid w:val="1B8C386F"/>
    <w:rsid w:val="1B98BBFE"/>
    <w:rsid w:val="1BB3455B"/>
    <w:rsid w:val="1BC1A360"/>
    <w:rsid w:val="1BCBA54A"/>
    <w:rsid w:val="1BF67021"/>
    <w:rsid w:val="1C0748CC"/>
    <w:rsid w:val="1C2A7C74"/>
    <w:rsid w:val="1C7A960E"/>
    <w:rsid w:val="1C9D4AEC"/>
    <w:rsid w:val="1CB273D3"/>
    <w:rsid w:val="1CB29AF5"/>
    <w:rsid w:val="1CCE2D04"/>
    <w:rsid w:val="1CDFEF1B"/>
    <w:rsid w:val="1CF5B18D"/>
    <w:rsid w:val="1D132071"/>
    <w:rsid w:val="1D8FAD78"/>
    <w:rsid w:val="1DBD0E71"/>
    <w:rsid w:val="1E06F200"/>
    <w:rsid w:val="1E1CE1E3"/>
    <w:rsid w:val="1E391F4D"/>
    <w:rsid w:val="1E60566A"/>
    <w:rsid w:val="1E6A9484"/>
    <w:rsid w:val="1E73C6B9"/>
    <w:rsid w:val="1E8EDD94"/>
    <w:rsid w:val="1EC4DF21"/>
    <w:rsid w:val="1EED6540"/>
    <w:rsid w:val="1F68824E"/>
    <w:rsid w:val="1F761E89"/>
    <w:rsid w:val="1F7C944A"/>
    <w:rsid w:val="1F95C722"/>
    <w:rsid w:val="1FA2C261"/>
    <w:rsid w:val="1FB73DC1"/>
    <w:rsid w:val="202C1B28"/>
    <w:rsid w:val="207526DE"/>
    <w:rsid w:val="20782E5F"/>
    <w:rsid w:val="20DB8C5D"/>
    <w:rsid w:val="20E3C81D"/>
    <w:rsid w:val="2103844A"/>
    <w:rsid w:val="21A16166"/>
    <w:rsid w:val="21BA5751"/>
    <w:rsid w:val="22315C78"/>
    <w:rsid w:val="22526360"/>
    <w:rsid w:val="225E32BD"/>
    <w:rsid w:val="229F02ED"/>
    <w:rsid w:val="22AED4A5"/>
    <w:rsid w:val="22D8C67F"/>
    <w:rsid w:val="22DA6323"/>
    <w:rsid w:val="235002AC"/>
    <w:rsid w:val="238BAD9B"/>
    <w:rsid w:val="23AF3551"/>
    <w:rsid w:val="23D5E4A1"/>
    <w:rsid w:val="23DAA926"/>
    <w:rsid w:val="23FDCDA3"/>
    <w:rsid w:val="240D0EA2"/>
    <w:rsid w:val="2417B01B"/>
    <w:rsid w:val="241A93A2"/>
    <w:rsid w:val="2469226A"/>
    <w:rsid w:val="246D035B"/>
    <w:rsid w:val="246FAC8B"/>
    <w:rsid w:val="24755839"/>
    <w:rsid w:val="24763384"/>
    <w:rsid w:val="24ABA41E"/>
    <w:rsid w:val="24FD5301"/>
    <w:rsid w:val="2545051A"/>
    <w:rsid w:val="25741EE3"/>
    <w:rsid w:val="2584384B"/>
    <w:rsid w:val="258BCF63"/>
    <w:rsid w:val="25D24A0D"/>
    <w:rsid w:val="2658E491"/>
    <w:rsid w:val="26A9E606"/>
    <w:rsid w:val="27764F1F"/>
    <w:rsid w:val="27B40788"/>
    <w:rsid w:val="27D6DEC4"/>
    <w:rsid w:val="28136A81"/>
    <w:rsid w:val="285FF4F1"/>
    <w:rsid w:val="28DF46E9"/>
    <w:rsid w:val="28FDB979"/>
    <w:rsid w:val="29079157"/>
    <w:rsid w:val="291A20E9"/>
    <w:rsid w:val="291F6E47"/>
    <w:rsid w:val="29E124BF"/>
    <w:rsid w:val="2A0E9B75"/>
    <w:rsid w:val="2A163888"/>
    <w:rsid w:val="2A25204E"/>
    <w:rsid w:val="2A56CC65"/>
    <w:rsid w:val="2AA74CB7"/>
    <w:rsid w:val="2ACB2E59"/>
    <w:rsid w:val="2AE0759E"/>
    <w:rsid w:val="2AF5595B"/>
    <w:rsid w:val="2AF756A2"/>
    <w:rsid w:val="2B546C38"/>
    <w:rsid w:val="2B642205"/>
    <w:rsid w:val="2B6573F4"/>
    <w:rsid w:val="2B71A537"/>
    <w:rsid w:val="2B895F29"/>
    <w:rsid w:val="2BF29CC6"/>
    <w:rsid w:val="2BF9519E"/>
    <w:rsid w:val="2C387F16"/>
    <w:rsid w:val="2C406981"/>
    <w:rsid w:val="2C7FF423"/>
    <w:rsid w:val="2CE9B573"/>
    <w:rsid w:val="2CFAD66D"/>
    <w:rsid w:val="2D1B3746"/>
    <w:rsid w:val="2D663702"/>
    <w:rsid w:val="2DEFB94B"/>
    <w:rsid w:val="2E3A2A3A"/>
    <w:rsid w:val="2E584FBE"/>
    <w:rsid w:val="2EBC04FF"/>
    <w:rsid w:val="2F3500EC"/>
    <w:rsid w:val="2F7DCEC6"/>
    <w:rsid w:val="2F956F6A"/>
    <w:rsid w:val="2F9849B0"/>
    <w:rsid w:val="2F9C45EF"/>
    <w:rsid w:val="2FEB2B0E"/>
    <w:rsid w:val="2FF86D31"/>
    <w:rsid w:val="30213EF6"/>
    <w:rsid w:val="3072698F"/>
    <w:rsid w:val="30968164"/>
    <w:rsid w:val="30BA8219"/>
    <w:rsid w:val="30DF690A"/>
    <w:rsid w:val="314044B0"/>
    <w:rsid w:val="31594676"/>
    <w:rsid w:val="31633768"/>
    <w:rsid w:val="31901DE6"/>
    <w:rsid w:val="31B760D5"/>
    <w:rsid w:val="31C17759"/>
    <w:rsid w:val="31CD8817"/>
    <w:rsid w:val="31EDAEDA"/>
    <w:rsid w:val="3201F5B3"/>
    <w:rsid w:val="3211FBDE"/>
    <w:rsid w:val="321A098E"/>
    <w:rsid w:val="323F664B"/>
    <w:rsid w:val="32B2287C"/>
    <w:rsid w:val="332DDFB1"/>
    <w:rsid w:val="33728D8B"/>
    <w:rsid w:val="33AEC25D"/>
    <w:rsid w:val="3403EC42"/>
    <w:rsid w:val="347F59DA"/>
    <w:rsid w:val="3497A171"/>
    <w:rsid w:val="34985553"/>
    <w:rsid w:val="34FA77AB"/>
    <w:rsid w:val="350C1B28"/>
    <w:rsid w:val="35238D5A"/>
    <w:rsid w:val="354D1CD4"/>
    <w:rsid w:val="35702A19"/>
    <w:rsid w:val="35898488"/>
    <w:rsid w:val="35A20D27"/>
    <w:rsid w:val="35A9557F"/>
    <w:rsid w:val="35CC6E8B"/>
    <w:rsid w:val="35DC93C4"/>
    <w:rsid w:val="361F6B14"/>
    <w:rsid w:val="368220A1"/>
    <w:rsid w:val="36C8C9FE"/>
    <w:rsid w:val="36D39C83"/>
    <w:rsid w:val="36EF6A21"/>
    <w:rsid w:val="36FC349E"/>
    <w:rsid w:val="371260E4"/>
    <w:rsid w:val="3735C248"/>
    <w:rsid w:val="3746FB46"/>
    <w:rsid w:val="37BCE189"/>
    <w:rsid w:val="37BF603B"/>
    <w:rsid w:val="37CC2376"/>
    <w:rsid w:val="37ED5963"/>
    <w:rsid w:val="384F535A"/>
    <w:rsid w:val="39277652"/>
    <w:rsid w:val="395877B1"/>
    <w:rsid w:val="39652D6E"/>
    <w:rsid w:val="397747C7"/>
    <w:rsid w:val="39B9DA14"/>
    <w:rsid w:val="39EC7361"/>
    <w:rsid w:val="3A9B0407"/>
    <w:rsid w:val="3AA3EF4D"/>
    <w:rsid w:val="3B03A4B6"/>
    <w:rsid w:val="3B1599AF"/>
    <w:rsid w:val="3B17158B"/>
    <w:rsid w:val="3B318EC9"/>
    <w:rsid w:val="3B42F73E"/>
    <w:rsid w:val="3B589513"/>
    <w:rsid w:val="3B6C29F0"/>
    <w:rsid w:val="3BBA1C55"/>
    <w:rsid w:val="3C11DB91"/>
    <w:rsid w:val="3C26E020"/>
    <w:rsid w:val="3C8F78CE"/>
    <w:rsid w:val="3D30A1AF"/>
    <w:rsid w:val="3D574633"/>
    <w:rsid w:val="3D575D40"/>
    <w:rsid w:val="3D73028A"/>
    <w:rsid w:val="3DA01FBB"/>
    <w:rsid w:val="3DC2B081"/>
    <w:rsid w:val="3DC55754"/>
    <w:rsid w:val="3E48AF14"/>
    <w:rsid w:val="3E596E4D"/>
    <w:rsid w:val="3E5C1A5A"/>
    <w:rsid w:val="3E946F31"/>
    <w:rsid w:val="3EE54384"/>
    <w:rsid w:val="3F9446CE"/>
    <w:rsid w:val="3FD7C883"/>
    <w:rsid w:val="3FE6F23D"/>
    <w:rsid w:val="4022A319"/>
    <w:rsid w:val="402D7429"/>
    <w:rsid w:val="403B5004"/>
    <w:rsid w:val="4067422A"/>
    <w:rsid w:val="41698147"/>
    <w:rsid w:val="41804E88"/>
    <w:rsid w:val="41918BBA"/>
    <w:rsid w:val="41D8617F"/>
    <w:rsid w:val="42091C45"/>
    <w:rsid w:val="4234DCCA"/>
    <w:rsid w:val="426BEBE9"/>
    <w:rsid w:val="4316BFBC"/>
    <w:rsid w:val="431CAB1C"/>
    <w:rsid w:val="436A1323"/>
    <w:rsid w:val="4383272D"/>
    <w:rsid w:val="43D07696"/>
    <w:rsid w:val="43E8B265"/>
    <w:rsid w:val="43F10CF8"/>
    <w:rsid w:val="44296932"/>
    <w:rsid w:val="453F9F62"/>
    <w:rsid w:val="45498D35"/>
    <w:rsid w:val="456B25DB"/>
    <w:rsid w:val="4574009E"/>
    <w:rsid w:val="459FCE58"/>
    <w:rsid w:val="45E1E2AE"/>
    <w:rsid w:val="45E4791F"/>
    <w:rsid w:val="45F4514E"/>
    <w:rsid w:val="460C7951"/>
    <w:rsid w:val="4626106D"/>
    <w:rsid w:val="46395CCA"/>
    <w:rsid w:val="46405115"/>
    <w:rsid w:val="46540261"/>
    <w:rsid w:val="46845DFD"/>
    <w:rsid w:val="468A3D6C"/>
    <w:rsid w:val="4692FD16"/>
    <w:rsid w:val="46A1F863"/>
    <w:rsid w:val="46BB77A1"/>
    <w:rsid w:val="46D90A5E"/>
    <w:rsid w:val="47370FC4"/>
    <w:rsid w:val="4737524C"/>
    <w:rsid w:val="4748EB9E"/>
    <w:rsid w:val="475D7DF8"/>
    <w:rsid w:val="476E52D7"/>
    <w:rsid w:val="476F1172"/>
    <w:rsid w:val="47837566"/>
    <w:rsid w:val="4796E708"/>
    <w:rsid w:val="482B7DF6"/>
    <w:rsid w:val="482DE7BB"/>
    <w:rsid w:val="483592DF"/>
    <w:rsid w:val="48379F03"/>
    <w:rsid w:val="487D5FAF"/>
    <w:rsid w:val="4880EAD7"/>
    <w:rsid w:val="48ABF4E8"/>
    <w:rsid w:val="48B9B7FB"/>
    <w:rsid w:val="48D29D9C"/>
    <w:rsid w:val="48E9A66B"/>
    <w:rsid w:val="49201814"/>
    <w:rsid w:val="497A6C70"/>
    <w:rsid w:val="4995B446"/>
    <w:rsid w:val="49D9D25E"/>
    <w:rsid w:val="4A2551B0"/>
    <w:rsid w:val="4A396951"/>
    <w:rsid w:val="4A4727E4"/>
    <w:rsid w:val="4A6F5C0A"/>
    <w:rsid w:val="4A79B715"/>
    <w:rsid w:val="4AC8001D"/>
    <w:rsid w:val="4BF3C7A1"/>
    <w:rsid w:val="4BFCEDE2"/>
    <w:rsid w:val="4C0E5DE3"/>
    <w:rsid w:val="4C31F031"/>
    <w:rsid w:val="4CBDBE15"/>
    <w:rsid w:val="4CD36E52"/>
    <w:rsid w:val="4CEBCB04"/>
    <w:rsid w:val="4CF8BFA9"/>
    <w:rsid w:val="4D25020D"/>
    <w:rsid w:val="4D3E2821"/>
    <w:rsid w:val="4D4E7EAD"/>
    <w:rsid w:val="4D754B2E"/>
    <w:rsid w:val="4D88A349"/>
    <w:rsid w:val="4D88D81A"/>
    <w:rsid w:val="4DC78148"/>
    <w:rsid w:val="4DCC5F4F"/>
    <w:rsid w:val="4E0CDFE0"/>
    <w:rsid w:val="4E0D0AE5"/>
    <w:rsid w:val="4E86CA3C"/>
    <w:rsid w:val="4EDCCC00"/>
    <w:rsid w:val="4F0F3E3F"/>
    <w:rsid w:val="4F438AAB"/>
    <w:rsid w:val="4F81809E"/>
    <w:rsid w:val="4F83D730"/>
    <w:rsid w:val="4FD1A1A0"/>
    <w:rsid w:val="4FE2D0C7"/>
    <w:rsid w:val="4FED8A84"/>
    <w:rsid w:val="50889E27"/>
    <w:rsid w:val="50CE52E5"/>
    <w:rsid w:val="50DA41A4"/>
    <w:rsid w:val="517711EA"/>
    <w:rsid w:val="51B4D0E1"/>
    <w:rsid w:val="5205C33D"/>
    <w:rsid w:val="52670368"/>
    <w:rsid w:val="527E1F1E"/>
    <w:rsid w:val="528C61EF"/>
    <w:rsid w:val="5296694B"/>
    <w:rsid w:val="52AACEB2"/>
    <w:rsid w:val="52FE6F50"/>
    <w:rsid w:val="5303A0B8"/>
    <w:rsid w:val="53F7F106"/>
    <w:rsid w:val="541447C5"/>
    <w:rsid w:val="543709D9"/>
    <w:rsid w:val="54500355"/>
    <w:rsid w:val="5466FFDE"/>
    <w:rsid w:val="54AB4750"/>
    <w:rsid w:val="5505BF73"/>
    <w:rsid w:val="553749AD"/>
    <w:rsid w:val="5539D144"/>
    <w:rsid w:val="5544ED2B"/>
    <w:rsid w:val="5555F555"/>
    <w:rsid w:val="5559E11D"/>
    <w:rsid w:val="55840311"/>
    <w:rsid w:val="55E513A8"/>
    <w:rsid w:val="5606A266"/>
    <w:rsid w:val="5657A165"/>
    <w:rsid w:val="56F4D7BB"/>
    <w:rsid w:val="57086EB0"/>
    <w:rsid w:val="571FF4B9"/>
    <w:rsid w:val="57204813"/>
    <w:rsid w:val="5722ED80"/>
    <w:rsid w:val="5757B394"/>
    <w:rsid w:val="57723B94"/>
    <w:rsid w:val="577DEC43"/>
    <w:rsid w:val="5787A417"/>
    <w:rsid w:val="5792ED84"/>
    <w:rsid w:val="57CA0822"/>
    <w:rsid w:val="5873C0CC"/>
    <w:rsid w:val="58C4C401"/>
    <w:rsid w:val="58E7B8E8"/>
    <w:rsid w:val="58F2B17E"/>
    <w:rsid w:val="58F78E6D"/>
    <w:rsid w:val="5923B337"/>
    <w:rsid w:val="595A4494"/>
    <w:rsid w:val="597EF1D7"/>
    <w:rsid w:val="59C2A7D6"/>
    <w:rsid w:val="5A38FC2A"/>
    <w:rsid w:val="5A5C5066"/>
    <w:rsid w:val="5A689305"/>
    <w:rsid w:val="5A8084CE"/>
    <w:rsid w:val="5ABEB6F4"/>
    <w:rsid w:val="5ABECB5D"/>
    <w:rsid w:val="5ACACCFE"/>
    <w:rsid w:val="5AE8D5B6"/>
    <w:rsid w:val="5AF88943"/>
    <w:rsid w:val="5AFC1E25"/>
    <w:rsid w:val="5AFF0C9C"/>
    <w:rsid w:val="5B306CE0"/>
    <w:rsid w:val="5B4EEB79"/>
    <w:rsid w:val="5B4FB7B4"/>
    <w:rsid w:val="5B536E08"/>
    <w:rsid w:val="5B7B2792"/>
    <w:rsid w:val="5BEF22EE"/>
    <w:rsid w:val="5BFD1333"/>
    <w:rsid w:val="5C1C9D40"/>
    <w:rsid w:val="5C2B30CE"/>
    <w:rsid w:val="5C3D792B"/>
    <w:rsid w:val="5C4802FD"/>
    <w:rsid w:val="5C7B577C"/>
    <w:rsid w:val="5CBFF2F7"/>
    <w:rsid w:val="5CC03BFA"/>
    <w:rsid w:val="5CE87CFB"/>
    <w:rsid w:val="5D0297B5"/>
    <w:rsid w:val="5D296202"/>
    <w:rsid w:val="5D3D9BAC"/>
    <w:rsid w:val="5D9CC37A"/>
    <w:rsid w:val="5DBB2A0B"/>
    <w:rsid w:val="5DC272C3"/>
    <w:rsid w:val="5DF68252"/>
    <w:rsid w:val="5DFC908C"/>
    <w:rsid w:val="5EAB3550"/>
    <w:rsid w:val="5EAE0614"/>
    <w:rsid w:val="5ED08EB6"/>
    <w:rsid w:val="5EDAB1D7"/>
    <w:rsid w:val="5EDD7159"/>
    <w:rsid w:val="5EF74499"/>
    <w:rsid w:val="5F0204C6"/>
    <w:rsid w:val="5F56FA6C"/>
    <w:rsid w:val="5F6B17ED"/>
    <w:rsid w:val="5FBA6A76"/>
    <w:rsid w:val="6072CA0D"/>
    <w:rsid w:val="609F792E"/>
    <w:rsid w:val="60C6CAAA"/>
    <w:rsid w:val="61079DA1"/>
    <w:rsid w:val="61155E00"/>
    <w:rsid w:val="61616AED"/>
    <w:rsid w:val="618B9888"/>
    <w:rsid w:val="61BE2A80"/>
    <w:rsid w:val="624104D9"/>
    <w:rsid w:val="624DDDC8"/>
    <w:rsid w:val="629122D0"/>
    <w:rsid w:val="62D1E93A"/>
    <w:rsid w:val="62DF5431"/>
    <w:rsid w:val="6303C46B"/>
    <w:rsid w:val="635780E0"/>
    <w:rsid w:val="6380994B"/>
    <w:rsid w:val="639FA553"/>
    <w:rsid w:val="63DC4CE5"/>
    <w:rsid w:val="6402D4D9"/>
    <w:rsid w:val="6422038B"/>
    <w:rsid w:val="6430B494"/>
    <w:rsid w:val="6457DB55"/>
    <w:rsid w:val="64647722"/>
    <w:rsid w:val="64CC8C8A"/>
    <w:rsid w:val="64D15126"/>
    <w:rsid w:val="64F1EBB8"/>
    <w:rsid w:val="650A4AA4"/>
    <w:rsid w:val="650D192D"/>
    <w:rsid w:val="6538E3F2"/>
    <w:rsid w:val="653C98BD"/>
    <w:rsid w:val="6543DEF0"/>
    <w:rsid w:val="65485208"/>
    <w:rsid w:val="6565517D"/>
    <w:rsid w:val="657ABB62"/>
    <w:rsid w:val="65A1190C"/>
    <w:rsid w:val="65AF8460"/>
    <w:rsid w:val="65EE9F2E"/>
    <w:rsid w:val="663C91F9"/>
    <w:rsid w:val="665CC82A"/>
    <w:rsid w:val="66984E2B"/>
    <w:rsid w:val="66AEBF74"/>
    <w:rsid w:val="66B17680"/>
    <w:rsid w:val="670F26D3"/>
    <w:rsid w:val="674B54C1"/>
    <w:rsid w:val="6750ECF6"/>
    <w:rsid w:val="6769F9D7"/>
    <w:rsid w:val="67DE7F5C"/>
    <w:rsid w:val="680F420B"/>
    <w:rsid w:val="681D3825"/>
    <w:rsid w:val="68C144A8"/>
    <w:rsid w:val="6904B6EB"/>
    <w:rsid w:val="69168792"/>
    <w:rsid w:val="693847D9"/>
    <w:rsid w:val="693A8FCE"/>
    <w:rsid w:val="6947DAC3"/>
    <w:rsid w:val="6970138A"/>
    <w:rsid w:val="699FACF6"/>
    <w:rsid w:val="6A9D8F3F"/>
    <w:rsid w:val="6AEB0465"/>
    <w:rsid w:val="6AF49897"/>
    <w:rsid w:val="6B1CBD70"/>
    <w:rsid w:val="6B7D0B6F"/>
    <w:rsid w:val="6BCB02CD"/>
    <w:rsid w:val="6BE873AA"/>
    <w:rsid w:val="6BEA3826"/>
    <w:rsid w:val="6BF3304E"/>
    <w:rsid w:val="6C1334EE"/>
    <w:rsid w:val="6C685F0D"/>
    <w:rsid w:val="6C90D6A2"/>
    <w:rsid w:val="6C96D364"/>
    <w:rsid w:val="6C9E3686"/>
    <w:rsid w:val="6CD874DA"/>
    <w:rsid w:val="6D1928CD"/>
    <w:rsid w:val="6D463637"/>
    <w:rsid w:val="6D4A0B64"/>
    <w:rsid w:val="6D70DFC6"/>
    <w:rsid w:val="6D801242"/>
    <w:rsid w:val="6D921989"/>
    <w:rsid w:val="6DA2ABC7"/>
    <w:rsid w:val="6DACF55D"/>
    <w:rsid w:val="6DBAA45F"/>
    <w:rsid w:val="6DD5827F"/>
    <w:rsid w:val="6DF7E8F7"/>
    <w:rsid w:val="6DF8612B"/>
    <w:rsid w:val="6E4F97F0"/>
    <w:rsid w:val="6E5A2AE9"/>
    <w:rsid w:val="6E622E0B"/>
    <w:rsid w:val="6EEF1A35"/>
    <w:rsid w:val="6EF952FD"/>
    <w:rsid w:val="6F20D6B4"/>
    <w:rsid w:val="6F40E8B8"/>
    <w:rsid w:val="6F4364BF"/>
    <w:rsid w:val="6F63B0A5"/>
    <w:rsid w:val="6F6AD381"/>
    <w:rsid w:val="6F750BBC"/>
    <w:rsid w:val="6F7C0272"/>
    <w:rsid w:val="6FAC544F"/>
    <w:rsid w:val="6FAE4131"/>
    <w:rsid w:val="70049152"/>
    <w:rsid w:val="7012B04B"/>
    <w:rsid w:val="707D9723"/>
    <w:rsid w:val="70B3D96C"/>
    <w:rsid w:val="70C3D7FE"/>
    <w:rsid w:val="70CE44BC"/>
    <w:rsid w:val="70D7FC02"/>
    <w:rsid w:val="710D3A5B"/>
    <w:rsid w:val="715A7270"/>
    <w:rsid w:val="7178F9D9"/>
    <w:rsid w:val="717976F5"/>
    <w:rsid w:val="719EDB6E"/>
    <w:rsid w:val="71A9D741"/>
    <w:rsid w:val="71AB2085"/>
    <w:rsid w:val="71CB4A9F"/>
    <w:rsid w:val="72052809"/>
    <w:rsid w:val="7213EF5F"/>
    <w:rsid w:val="725BEA9B"/>
    <w:rsid w:val="7263B13E"/>
    <w:rsid w:val="7336CFC0"/>
    <w:rsid w:val="733F70A3"/>
    <w:rsid w:val="7353B116"/>
    <w:rsid w:val="735828D8"/>
    <w:rsid w:val="739A5628"/>
    <w:rsid w:val="73A1ECC1"/>
    <w:rsid w:val="73E1A3A8"/>
    <w:rsid w:val="746CCE22"/>
    <w:rsid w:val="74B5C914"/>
    <w:rsid w:val="74BE5E45"/>
    <w:rsid w:val="74C08FB8"/>
    <w:rsid w:val="74CEA222"/>
    <w:rsid w:val="74EEE45B"/>
    <w:rsid w:val="74F2B9AA"/>
    <w:rsid w:val="7510F6B6"/>
    <w:rsid w:val="7516BB91"/>
    <w:rsid w:val="751BE992"/>
    <w:rsid w:val="753C250E"/>
    <w:rsid w:val="757FEA9C"/>
    <w:rsid w:val="75CB24E3"/>
    <w:rsid w:val="7606616D"/>
    <w:rsid w:val="76072207"/>
    <w:rsid w:val="76F1F742"/>
    <w:rsid w:val="779AC32E"/>
    <w:rsid w:val="77AF4210"/>
    <w:rsid w:val="77D1F949"/>
    <w:rsid w:val="78043B1E"/>
    <w:rsid w:val="783F1471"/>
    <w:rsid w:val="7859F677"/>
    <w:rsid w:val="78C24E21"/>
    <w:rsid w:val="78F22C53"/>
    <w:rsid w:val="79155F3F"/>
    <w:rsid w:val="79473EC8"/>
    <w:rsid w:val="79594587"/>
    <w:rsid w:val="79A2E456"/>
    <w:rsid w:val="79CA915D"/>
    <w:rsid w:val="79F6929B"/>
    <w:rsid w:val="7A05516D"/>
    <w:rsid w:val="7A6745D5"/>
    <w:rsid w:val="7B02F77C"/>
    <w:rsid w:val="7B3148B5"/>
    <w:rsid w:val="7B3C11E7"/>
    <w:rsid w:val="7B590884"/>
    <w:rsid w:val="7B7ECE61"/>
    <w:rsid w:val="7BA1219F"/>
    <w:rsid w:val="7C2D3E8C"/>
    <w:rsid w:val="7C50F33B"/>
    <w:rsid w:val="7CC6125D"/>
    <w:rsid w:val="7CC9AF3B"/>
    <w:rsid w:val="7CE815C7"/>
    <w:rsid w:val="7D2EC436"/>
    <w:rsid w:val="7DC10A30"/>
    <w:rsid w:val="7DEFA8C7"/>
    <w:rsid w:val="7E578ED1"/>
    <w:rsid w:val="7E5D10F8"/>
    <w:rsid w:val="7E8631BC"/>
    <w:rsid w:val="7E9BDB3F"/>
    <w:rsid w:val="7EB7CE16"/>
    <w:rsid w:val="7ED5DA31"/>
    <w:rsid w:val="7EE6C240"/>
    <w:rsid w:val="7EE78530"/>
    <w:rsid w:val="7F1C7844"/>
    <w:rsid w:val="7F4C28AF"/>
    <w:rsid w:val="7F5592E9"/>
    <w:rsid w:val="7F58C2B7"/>
    <w:rsid w:val="7F5DB5F9"/>
    <w:rsid w:val="7F663E85"/>
    <w:rsid w:val="7F89CB5B"/>
    <w:rsid w:val="7F8C0637"/>
    <w:rsid w:val="7F8E40FA"/>
    <w:rsid w:val="7FFA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29F0"/>
  <w15:chartTrackingRefBased/>
  <w15:docId w15:val="{BC7A8CF3-2377-48A9-AE2F-BD25947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0470a-df95-461d-92b2-7f57176a61d0" xsi:nil="true"/>
    <lcf76f155ced4ddcb4097134ff3c332f xmlns="fcb1a0fe-dfb9-4172-b46a-8a95aa3f01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06CBF17CA4F4BB2C383C114FBB4BD" ma:contentTypeVersion="19" ma:contentTypeDescription="Create a new document." ma:contentTypeScope="" ma:versionID="3790d06e58722705970a3cf0ca3b7b6c">
  <xsd:schema xmlns:xsd="http://www.w3.org/2001/XMLSchema" xmlns:xs="http://www.w3.org/2001/XMLSchema" xmlns:p="http://schemas.microsoft.com/office/2006/metadata/properties" xmlns:ns2="fcb1a0fe-dfb9-4172-b46a-8a95aa3f017b" xmlns:ns3="3660470a-df95-461d-92b2-7f57176a61d0" targetNamespace="http://schemas.microsoft.com/office/2006/metadata/properties" ma:root="true" ma:fieldsID="1ffe0565dab9dc0a64e7706d4d6cadf8" ns2:_="" ns3:_="">
    <xsd:import namespace="fcb1a0fe-dfb9-4172-b46a-8a95aa3f017b"/>
    <xsd:import namespace="3660470a-df95-461d-92b2-7f57176a6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1a0fe-dfb9-4172-b46a-8a95aa3f0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0470a-df95-461d-92b2-7f57176a6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a3194-fe9e-495b-9261-3181071dbd93}" ma:internalName="TaxCatchAll" ma:showField="CatchAllData" ma:web="3660470a-df95-461d-92b2-7f57176a6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81861-1B33-4975-886B-51E3AD75D578}">
  <ds:schemaRefs>
    <ds:schemaRef ds:uri="http://schemas.microsoft.com/office/2006/metadata/properties"/>
    <ds:schemaRef ds:uri="http://schemas.microsoft.com/office/infopath/2007/PartnerControls"/>
    <ds:schemaRef ds:uri="3660470a-df95-461d-92b2-7f57176a61d0"/>
    <ds:schemaRef ds:uri="fcb1a0fe-dfb9-4172-b46a-8a95aa3f017b"/>
  </ds:schemaRefs>
</ds:datastoreItem>
</file>

<file path=customXml/itemProps2.xml><?xml version="1.0" encoding="utf-8"?>
<ds:datastoreItem xmlns:ds="http://schemas.openxmlformats.org/officeDocument/2006/customXml" ds:itemID="{C0816B82-C200-43C3-92CD-F616AB64C0AF}">
  <ds:schemaRefs>
    <ds:schemaRef ds:uri="http://schemas.microsoft.com/sharepoint/v3/contenttype/forms"/>
  </ds:schemaRefs>
</ds:datastoreItem>
</file>

<file path=customXml/itemProps3.xml><?xml version="1.0" encoding="utf-8"?>
<ds:datastoreItem xmlns:ds="http://schemas.openxmlformats.org/officeDocument/2006/customXml" ds:itemID="{674D62A2-0703-4C65-B780-1A10E8B1AE61}"/>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St Amand (Maes yr Haul Primary School)</dc:creator>
  <cp:keywords/>
  <dc:description/>
  <cp:lastModifiedBy>K Stroud (Maes yr Haul Primary School)</cp:lastModifiedBy>
  <cp:revision>2</cp:revision>
  <dcterms:created xsi:type="dcterms:W3CDTF">2022-11-10T21:27:00Z</dcterms:created>
  <dcterms:modified xsi:type="dcterms:W3CDTF">2025-12-02T12:51:00Z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0x010100E6206CBF17CA4F4BB2C383C114FBB4BD</vt:lpwstr>
  </property>
  <property fmtid="{D5CDD505-2E9C-101B-9397-08002B2CF9AE}" pid="3" name="MediaServiceImageTags">
    <vt:lpwstr/>
  </property>
</Properties>
</file>